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 xml:space="preserve">Student Bulletin </w:t>
      </w:r>
      <w:r w:rsidR="000D0EBC">
        <w:rPr>
          <w:rFonts w:ascii="Cambria" w:hAnsi="Cambria"/>
          <w:b/>
          <w:sz w:val="28"/>
          <w:szCs w:val="28"/>
        </w:rPr>
        <w:t>Mon</w:t>
      </w:r>
      <w:r w:rsidR="00E07EE1">
        <w:rPr>
          <w:rFonts w:ascii="Cambria" w:hAnsi="Cambria"/>
          <w:b/>
          <w:sz w:val="28"/>
          <w:szCs w:val="28"/>
        </w:rPr>
        <w:t xml:space="preserve">day, </w:t>
      </w:r>
      <w:r w:rsidR="000D0EBC">
        <w:rPr>
          <w:rFonts w:ascii="Cambria" w:hAnsi="Cambria"/>
          <w:b/>
          <w:sz w:val="28"/>
          <w:szCs w:val="28"/>
        </w:rPr>
        <w:t>January 12</w:t>
      </w:r>
      <w:r w:rsidR="008776CC">
        <w:rPr>
          <w:rFonts w:ascii="Cambria" w:hAnsi="Cambria"/>
          <w:b/>
          <w:sz w:val="28"/>
          <w:szCs w:val="28"/>
        </w:rPr>
        <w:t>, 2015</w:t>
      </w:r>
    </w:p>
    <w:p w:rsidR="00EF2078" w:rsidRDefault="001D6D62" w:rsidP="00E34068">
      <w:pPr>
        <w:jc w:val="center"/>
        <w:rPr>
          <w:rFonts w:ascii="Cambria" w:hAnsi="Cambria"/>
          <w:b/>
          <w:sz w:val="28"/>
          <w:szCs w:val="28"/>
        </w:rPr>
      </w:pPr>
      <w:r>
        <w:rPr>
          <w:rFonts w:ascii="Cambria" w:hAnsi="Cambria"/>
          <w:b/>
          <w:sz w:val="28"/>
          <w:szCs w:val="28"/>
        </w:rPr>
        <w:t>Bell Schedule</w:t>
      </w:r>
      <w:r w:rsidR="0064167D">
        <w:rPr>
          <w:rFonts w:ascii="Cambria" w:hAnsi="Cambria"/>
          <w:b/>
          <w:sz w:val="28"/>
          <w:szCs w:val="28"/>
        </w:rPr>
        <w:t xml:space="preserve"> R</w:t>
      </w:r>
    </w:p>
    <w:p w:rsidR="001B07BF" w:rsidRDefault="001B07BF" w:rsidP="00E34068">
      <w:pPr>
        <w:jc w:val="center"/>
        <w:rPr>
          <w:rFonts w:ascii="Cambria" w:hAnsi="Cambria"/>
          <w:b/>
          <w:sz w:val="28"/>
          <w:szCs w:val="28"/>
        </w:rPr>
      </w:pPr>
    </w:p>
    <w:p w:rsidR="002F74A0" w:rsidRDefault="002F74A0" w:rsidP="00E34068">
      <w:pPr>
        <w:jc w:val="center"/>
        <w:rPr>
          <w:rFonts w:ascii="Cambria" w:hAnsi="Cambria"/>
          <w:b/>
          <w:sz w:val="28"/>
          <w:szCs w:val="28"/>
        </w:rPr>
      </w:pPr>
    </w:p>
    <w:p w:rsidR="006C31F7" w:rsidRDefault="006C31F7" w:rsidP="006C31F7">
      <w:pPr>
        <w:rPr>
          <w:rFonts w:ascii="Times New Roman" w:hAnsi="Times New Roman"/>
          <w:b/>
          <w:i/>
          <w:szCs w:val="24"/>
          <w:u w:val="single"/>
        </w:rPr>
      </w:pPr>
      <w:r>
        <w:rPr>
          <w:rFonts w:ascii="Times New Roman" w:hAnsi="Times New Roman"/>
          <w:b/>
          <w:i/>
          <w:szCs w:val="24"/>
          <w:u w:val="single"/>
        </w:rPr>
        <w:t>Special Events:</w:t>
      </w:r>
    </w:p>
    <w:p w:rsidR="009F345B" w:rsidRDefault="008E07F3" w:rsidP="006C31F7">
      <w:pPr>
        <w:rPr>
          <w:rFonts w:ascii="Cambria" w:hAnsi="Cambria"/>
          <w:szCs w:val="24"/>
        </w:rPr>
      </w:pPr>
      <w:r>
        <w:rPr>
          <w:rFonts w:ascii="Cambria" w:hAnsi="Cambria"/>
          <w:szCs w:val="24"/>
        </w:rPr>
        <w:t>None</w:t>
      </w:r>
    </w:p>
    <w:p w:rsidR="005B0106" w:rsidRDefault="005B0106" w:rsidP="006C31F7">
      <w:pPr>
        <w:rPr>
          <w:rFonts w:ascii="Cambria" w:hAnsi="Cambria"/>
          <w:szCs w:val="24"/>
        </w:rPr>
      </w:pPr>
    </w:p>
    <w:p w:rsidR="006C31F7" w:rsidRDefault="006C31F7" w:rsidP="006C31F7">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258"/>
        <w:gridCol w:w="1980"/>
        <w:gridCol w:w="2160"/>
        <w:gridCol w:w="2430"/>
      </w:tblGrid>
      <w:tr w:rsidR="006C31F7" w:rsidTr="00775081">
        <w:tc>
          <w:tcPr>
            <w:tcW w:w="3258" w:type="dxa"/>
            <w:hideMark/>
          </w:tcPr>
          <w:p w:rsidR="006C31F7" w:rsidRDefault="006C31F7" w:rsidP="00775081">
            <w:pPr>
              <w:rPr>
                <w:rFonts w:ascii="Times New Roman" w:hAnsi="Times New Roman"/>
                <w:b/>
                <w:i/>
                <w:szCs w:val="24"/>
                <w:u w:val="single"/>
              </w:rPr>
            </w:pPr>
            <w:r>
              <w:rPr>
                <w:rFonts w:ascii="Times New Roman" w:hAnsi="Times New Roman"/>
                <w:b/>
                <w:i/>
                <w:szCs w:val="24"/>
                <w:u w:val="single"/>
              </w:rPr>
              <w:t>Who</w:t>
            </w:r>
          </w:p>
        </w:tc>
        <w:tc>
          <w:tcPr>
            <w:tcW w:w="1980" w:type="dxa"/>
            <w:hideMark/>
          </w:tcPr>
          <w:p w:rsidR="006C31F7" w:rsidRDefault="006C31F7" w:rsidP="00775081">
            <w:pPr>
              <w:rPr>
                <w:rFonts w:ascii="Times New Roman" w:hAnsi="Times New Roman"/>
                <w:b/>
                <w:i/>
                <w:szCs w:val="24"/>
                <w:u w:val="single"/>
              </w:rPr>
            </w:pPr>
            <w:r>
              <w:rPr>
                <w:rFonts w:ascii="Times New Roman" w:hAnsi="Times New Roman"/>
                <w:b/>
                <w:i/>
                <w:szCs w:val="24"/>
              </w:rPr>
              <w:t xml:space="preserve">      </w:t>
            </w:r>
            <w:r>
              <w:rPr>
                <w:rFonts w:ascii="Times New Roman" w:hAnsi="Times New Roman"/>
                <w:b/>
                <w:i/>
                <w:szCs w:val="24"/>
                <w:u w:val="single"/>
              </w:rPr>
              <w:t>Where</w:t>
            </w:r>
          </w:p>
        </w:tc>
        <w:tc>
          <w:tcPr>
            <w:tcW w:w="2160" w:type="dxa"/>
            <w:hideMark/>
          </w:tcPr>
          <w:p w:rsidR="006C31F7" w:rsidRDefault="006C31F7" w:rsidP="00775081">
            <w:pPr>
              <w:rPr>
                <w:rFonts w:ascii="Times New Roman" w:hAnsi="Times New Roman"/>
                <w:b/>
                <w:i/>
                <w:szCs w:val="24"/>
                <w:u w:val="single"/>
              </w:rPr>
            </w:pPr>
            <w:r>
              <w:rPr>
                <w:rFonts w:ascii="Times New Roman" w:hAnsi="Times New Roman"/>
                <w:b/>
                <w:i/>
                <w:szCs w:val="24"/>
              </w:rPr>
              <w:t xml:space="preserve">         </w:t>
            </w:r>
            <w:r>
              <w:rPr>
                <w:rFonts w:ascii="Times New Roman" w:hAnsi="Times New Roman"/>
                <w:b/>
                <w:i/>
                <w:szCs w:val="24"/>
                <w:u w:val="single"/>
              </w:rPr>
              <w:t>When</w:t>
            </w:r>
          </w:p>
        </w:tc>
        <w:tc>
          <w:tcPr>
            <w:tcW w:w="2430" w:type="dxa"/>
            <w:hideMark/>
          </w:tcPr>
          <w:p w:rsidR="006C31F7" w:rsidRDefault="006C31F7" w:rsidP="00775081">
            <w:pPr>
              <w:rPr>
                <w:rFonts w:ascii="Times New Roman" w:hAnsi="Times New Roman"/>
                <w:szCs w:val="24"/>
              </w:rPr>
            </w:pPr>
            <w:r>
              <w:rPr>
                <w:rFonts w:ascii="Times New Roman" w:hAnsi="Times New Roman"/>
                <w:b/>
                <w:i/>
                <w:szCs w:val="24"/>
              </w:rPr>
              <w:t xml:space="preserve">         </w:t>
            </w:r>
            <w:r>
              <w:rPr>
                <w:rFonts w:ascii="Times New Roman" w:hAnsi="Times New Roman"/>
                <w:b/>
                <w:i/>
                <w:szCs w:val="24"/>
                <w:u w:val="single"/>
              </w:rPr>
              <w:t>Comments</w:t>
            </w:r>
          </w:p>
        </w:tc>
      </w:tr>
    </w:tbl>
    <w:p w:rsidR="000D0EBC" w:rsidRDefault="002C5EDD" w:rsidP="006C31F7">
      <w:pPr>
        <w:ind w:right="-288"/>
        <w:rPr>
          <w:rFonts w:ascii="Times New Roman" w:hAnsi="Times New Roman"/>
          <w:bCs/>
          <w:szCs w:val="24"/>
        </w:rPr>
      </w:pPr>
      <w:r>
        <w:rPr>
          <w:rFonts w:ascii="Times New Roman" w:hAnsi="Times New Roman"/>
          <w:bCs/>
          <w:szCs w:val="24"/>
        </w:rPr>
        <w:t>Science Field Day</w:t>
      </w:r>
      <w:r>
        <w:rPr>
          <w:rFonts w:ascii="Times New Roman" w:hAnsi="Times New Roman"/>
          <w:bCs/>
          <w:szCs w:val="24"/>
        </w:rPr>
        <w:tab/>
      </w:r>
      <w:r>
        <w:rPr>
          <w:rFonts w:ascii="Times New Roman" w:hAnsi="Times New Roman"/>
          <w:bCs/>
          <w:szCs w:val="24"/>
        </w:rPr>
        <w:tab/>
      </w:r>
      <w:r>
        <w:rPr>
          <w:rFonts w:ascii="Times New Roman" w:hAnsi="Times New Roman"/>
          <w:bCs/>
          <w:szCs w:val="24"/>
        </w:rPr>
        <w:tab/>
        <w:t>B116</w:t>
      </w:r>
      <w:r>
        <w:rPr>
          <w:rFonts w:ascii="Times New Roman" w:hAnsi="Times New Roman"/>
          <w:bCs/>
          <w:szCs w:val="24"/>
        </w:rPr>
        <w:tab/>
      </w:r>
      <w:r>
        <w:rPr>
          <w:rFonts w:ascii="Times New Roman" w:hAnsi="Times New Roman"/>
          <w:bCs/>
          <w:szCs w:val="24"/>
        </w:rPr>
        <w:tab/>
      </w:r>
      <w:r>
        <w:rPr>
          <w:rFonts w:ascii="Times New Roman" w:hAnsi="Times New Roman"/>
          <w:bCs/>
          <w:szCs w:val="24"/>
        </w:rPr>
        <w:tab/>
        <w:t>Lunch</w:t>
      </w:r>
      <w:r>
        <w:rPr>
          <w:rFonts w:ascii="Times New Roman" w:hAnsi="Times New Roman"/>
          <w:bCs/>
          <w:szCs w:val="24"/>
        </w:rPr>
        <w:tab/>
      </w:r>
      <w:r>
        <w:rPr>
          <w:rFonts w:ascii="Times New Roman" w:hAnsi="Times New Roman"/>
          <w:bCs/>
          <w:szCs w:val="24"/>
        </w:rPr>
        <w:tab/>
      </w:r>
      <w:r>
        <w:rPr>
          <w:rFonts w:ascii="Times New Roman" w:hAnsi="Times New Roman"/>
          <w:bCs/>
          <w:szCs w:val="24"/>
        </w:rPr>
        <w:tab/>
        <w:t>Ms. Hake</w:t>
      </w:r>
    </w:p>
    <w:p w:rsidR="00640531" w:rsidRDefault="00640531" w:rsidP="006C31F7">
      <w:pPr>
        <w:ind w:right="-288"/>
        <w:rPr>
          <w:rFonts w:ascii="Times New Roman" w:hAnsi="Times New Roman"/>
          <w:bCs/>
          <w:szCs w:val="24"/>
        </w:rPr>
      </w:pPr>
    </w:p>
    <w:p w:rsidR="006C31F7" w:rsidRDefault="006C31F7" w:rsidP="006C31F7">
      <w:pPr>
        <w:ind w:right="-288"/>
        <w:rPr>
          <w:rFonts w:ascii="Times New Roman" w:hAnsi="Times New Roman"/>
          <w:b/>
          <w:i/>
          <w:szCs w:val="24"/>
          <w:u w:val="single"/>
        </w:rPr>
      </w:pPr>
      <w:r>
        <w:rPr>
          <w:rFonts w:ascii="Times New Roman" w:hAnsi="Times New Roman"/>
          <w:b/>
          <w:i/>
          <w:szCs w:val="24"/>
          <w:u w:val="single"/>
        </w:rPr>
        <w:t>Athletics:</w:t>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528"/>
        <w:gridCol w:w="2700"/>
        <w:gridCol w:w="1890"/>
        <w:gridCol w:w="2520"/>
      </w:tblGrid>
      <w:tr w:rsidR="006C31F7" w:rsidTr="00237032">
        <w:tc>
          <w:tcPr>
            <w:tcW w:w="3528" w:type="dxa"/>
            <w:hideMark/>
          </w:tcPr>
          <w:p w:rsidR="006C31F7" w:rsidRDefault="006C31F7" w:rsidP="00775081">
            <w:pPr>
              <w:rPr>
                <w:rFonts w:ascii="Times New Roman" w:hAnsi="Times New Roman"/>
                <w:b/>
                <w:i/>
                <w:szCs w:val="24"/>
                <w:u w:val="single"/>
              </w:rPr>
            </w:pPr>
            <w:r>
              <w:rPr>
                <w:rFonts w:ascii="Times New Roman" w:hAnsi="Times New Roman"/>
                <w:b/>
                <w:i/>
                <w:szCs w:val="24"/>
                <w:u w:val="single"/>
              </w:rPr>
              <w:t>Team</w:t>
            </w:r>
          </w:p>
        </w:tc>
        <w:tc>
          <w:tcPr>
            <w:tcW w:w="2700" w:type="dxa"/>
            <w:hideMark/>
          </w:tcPr>
          <w:p w:rsidR="006C31F7" w:rsidRDefault="00E07EE1" w:rsidP="00775081">
            <w:pPr>
              <w:rPr>
                <w:rFonts w:ascii="Times New Roman" w:hAnsi="Times New Roman"/>
                <w:b/>
                <w:i/>
                <w:szCs w:val="24"/>
                <w:u w:val="single"/>
              </w:rPr>
            </w:pPr>
            <w:r>
              <w:rPr>
                <w:rFonts w:ascii="Times New Roman" w:hAnsi="Times New Roman"/>
                <w:szCs w:val="24"/>
              </w:rPr>
              <w:t xml:space="preserve">  </w:t>
            </w:r>
            <w:r w:rsidR="006C31F7">
              <w:rPr>
                <w:rFonts w:ascii="Times New Roman" w:hAnsi="Times New Roman"/>
                <w:szCs w:val="24"/>
              </w:rPr>
              <w:t xml:space="preserve"> </w:t>
            </w:r>
            <w:r w:rsidR="00945EFF">
              <w:rPr>
                <w:rFonts w:ascii="Times New Roman" w:hAnsi="Times New Roman"/>
                <w:szCs w:val="24"/>
              </w:rPr>
              <w:t xml:space="preserve">   </w:t>
            </w:r>
            <w:r w:rsidR="00237032">
              <w:rPr>
                <w:rFonts w:ascii="Times New Roman" w:hAnsi="Times New Roman"/>
                <w:szCs w:val="24"/>
              </w:rPr>
              <w:t xml:space="preserve"> </w:t>
            </w:r>
            <w:r w:rsidR="006C31F7">
              <w:rPr>
                <w:rFonts w:ascii="Times New Roman" w:hAnsi="Times New Roman"/>
                <w:b/>
                <w:i/>
                <w:szCs w:val="24"/>
                <w:u w:val="single"/>
              </w:rPr>
              <w:t>Opponent</w:t>
            </w:r>
          </w:p>
        </w:tc>
        <w:tc>
          <w:tcPr>
            <w:tcW w:w="1890" w:type="dxa"/>
            <w:hideMark/>
          </w:tcPr>
          <w:p w:rsidR="006C31F7" w:rsidRDefault="006C31F7" w:rsidP="00775081">
            <w:pPr>
              <w:rPr>
                <w:rFonts w:ascii="Times New Roman" w:hAnsi="Times New Roman"/>
                <w:b/>
                <w:i/>
                <w:szCs w:val="24"/>
                <w:u w:val="single"/>
              </w:rPr>
            </w:pPr>
            <w:r>
              <w:rPr>
                <w:rFonts w:ascii="Times New Roman" w:hAnsi="Times New Roman"/>
                <w:b/>
                <w:i/>
                <w:szCs w:val="24"/>
              </w:rPr>
              <w:t xml:space="preserve">  </w:t>
            </w:r>
            <w:r w:rsidR="00813A1E">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Game Time</w:t>
            </w:r>
          </w:p>
        </w:tc>
        <w:tc>
          <w:tcPr>
            <w:tcW w:w="2520" w:type="dxa"/>
            <w:hideMark/>
          </w:tcPr>
          <w:p w:rsidR="006C31F7" w:rsidRDefault="00237032" w:rsidP="00237032">
            <w:pPr>
              <w:rPr>
                <w:rFonts w:ascii="Times New Roman" w:hAnsi="Times New Roman"/>
                <w:szCs w:val="24"/>
              </w:rPr>
            </w:pPr>
            <w:r>
              <w:rPr>
                <w:rFonts w:ascii="Times New Roman" w:hAnsi="Times New Roman"/>
                <w:i/>
                <w:szCs w:val="24"/>
              </w:rPr>
              <w:t xml:space="preserve">           </w:t>
            </w:r>
            <w:r w:rsidR="006C31F7">
              <w:rPr>
                <w:rFonts w:ascii="Times New Roman" w:hAnsi="Times New Roman"/>
                <w:b/>
                <w:i/>
                <w:szCs w:val="24"/>
                <w:u w:val="single"/>
              </w:rPr>
              <w:t>Location</w:t>
            </w:r>
          </w:p>
        </w:tc>
      </w:tr>
    </w:tbl>
    <w:p w:rsidR="00D20DE7" w:rsidRPr="00C10BC1" w:rsidRDefault="00C10BC1" w:rsidP="006C31F7">
      <w:pPr>
        <w:ind w:right="-288"/>
        <w:rPr>
          <w:rFonts w:ascii="Times New Roman" w:hAnsi="Times New Roman"/>
          <w:szCs w:val="24"/>
        </w:rPr>
      </w:pPr>
      <w:r w:rsidRPr="00C10BC1">
        <w:rPr>
          <w:rFonts w:ascii="Times New Roman" w:hAnsi="Times New Roman"/>
          <w:szCs w:val="24"/>
        </w:rPr>
        <w:t>None</w:t>
      </w:r>
    </w:p>
    <w:p w:rsidR="000D0EBC" w:rsidRDefault="000D0EBC" w:rsidP="006C31F7">
      <w:pPr>
        <w:ind w:right="-288"/>
        <w:rPr>
          <w:rFonts w:ascii="Times New Roman" w:hAnsi="Times New Roman"/>
          <w:b/>
          <w:i/>
          <w:szCs w:val="24"/>
          <w:u w:val="single"/>
        </w:rPr>
      </w:pPr>
    </w:p>
    <w:p w:rsidR="006C31F7" w:rsidRDefault="006C31F7" w:rsidP="006C31F7">
      <w:pPr>
        <w:ind w:right="-288"/>
        <w:rPr>
          <w:rFonts w:ascii="Times New Roman" w:hAnsi="Times New Roman"/>
          <w:b/>
          <w:i/>
          <w:szCs w:val="24"/>
          <w:u w:val="single"/>
        </w:rPr>
      </w:pPr>
      <w:r>
        <w:rPr>
          <w:rFonts w:ascii="Times New Roman" w:hAnsi="Times New Roman"/>
          <w:b/>
          <w:i/>
          <w:szCs w:val="24"/>
          <w:u w:val="single"/>
        </w:rPr>
        <w:t>Field Trips:</w:t>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38"/>
        <w:gridCol w:w="3150"/>
        <w:gridCol w:w="3330"/>
        <w:gridCol w:w="2520"/>
      </w:tblGrid>
      <w:tr w:rsidR="006C31F7" w:rsidTr="00CD3C4A">
        <w:tc>
          <w:tcPr>
            <w:tcW w:w="1638" w:type="dxa"/>
            <w:hideMark/>
          </w:tcPr>
          <w:p w:rsidR="006C31F7" w:rsidRDefault="006C31F7" w:rsidP="00775081">
            <w:pPr>
              <w:rPr>
                <w:rFonts w:ascii="Times New Roman" w:hAnsi="Times New Roman"/>
                <w:b/>
                <w:i/>
                <w:szCs w:val="24"/>
                <w:u w:val="single"/>
              </w:rPr>
            </w:pPr>
            <w:r>
              <w:rPr>
                <w:rFonts w:ascii="Times New Roman" w:hAnsi="Times New Roman"/>
                <w:b/>
                <w:i/>
                <w:szCs w:val="24"/>
                <w:u w:val="single"/>
              </w:rPr>
              <w:t>Date</w:t>
            </w:r>
          </w:p>
        </w:tc>
        <w:tc>
          <w:tcPr>
            <w:tcW w:w="3150" w:type="dxa"/>
            <w:hideMark/>
          </w:tcPr>
          <w:p w:rsidR="006C31F7" w:rsidRDefault="001D6D62" w:rsidP="00775081">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u w:val="single"/>
              </w:rPr>
              <w:t>Location</w:t>
            </w:r>
          </w:p>
        </w:tc>
        <w:tc>
          <w:tcPr>
            <w:tcW w:w="3330" w:type="dxa"/>
            <w:hideMark/>
          </w:tcPr>
          <w:p w:rsidR="006C31F7" w:rsidRDefault="00B35641" w:rsidP="00775081">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u w:val="single"/>
              </w:rPr>
              <w:t xml:space="preserve">Teacher </w:t>
            </w:r>
            <w:r w:rsidR="00CD3C4A">
              <w:rPr>
                <w:rFonts w:ascii="Times New Roman" w:hAnsi="Times New Roman"/>
                <w:b/>
                <w:i/>
                <w:szCs w:val="24"/>
                <w:u w:val="single"/>
              </w:rPr>
              <w:t>/</w:t>
            </w:r>
            <w:r w:rsidR="002F1980">
              <w:rPr>
                <w:rFonts w:ascii="Times New Roman" w:hAnsi="Times New Roman"/>
                <w:b/>
                <w:i/>
                <w:szCs w:val="24"/>
                <w:u w:val="single"/>
              </w:rPr>
              <w:t>Class</w:t>
            </w:r>
            <w:r w:rsidR="006C31F7">
              <w:rPr>
                <w:rFonts w:ascii="Times New Roman" w:hAnsi="Times New Roman"/>
                <w:b/>
                <w:i/>
                <w:szCs w:val="24"/>
                <w:u w:val="single"/>
              </w:rPr>
              <w:t xml:space="preserve">  </w:t>
            </w:r>
          </w:p>
        </w:tc>
        <w:tc>
          <w:tcPr>
            <w:tcW w:w="2520" w:type="dxa"/>
            <w:hideMark/>
          </w:tcPr>
          <w:p w:rsidR="006C31F7" w:rsidRPr="00B35641" w:rsidRDefault="00B35641" w:rsidP="001D6D62">
            <w:pPr>
              <w:rPr>
                <w:rFonts w:ascii="Times New Roman" w:hAnsi="Times New Roman"/>
                <w:b/>
                <w:szCs w:val="24"/>
                <w:u w:val="single"/>
              </w:rPr>
            </w:pPr>
            <w:r>
              <w:rPr>
                <w:rFonts w:ascii="Times New Roman" w:hAnsi="Times New Roman"/>
                <w:b/>
                <w:szCs w:val="24"/>
              </w:rPr>
              <w:t xml:space="preserve">     </w:t>
            </w:r>
            <w:r w:rsidRPr="00B35641">
              <w:rPr>
                <w:rFonts w:ascii="Times New Roman" w:hAnsi="Times New Roman"/>
                <w:b/>
                <w:szCs w:val="24"/>
                <w:u w:val="single"/>
              </w:rPr>
              <w:t>Departure Time</w:t>
            </w:r>
          </w:p>
        </w:tc>
      </w:tr>
    </w:tbl>
    <w:p w:rsidR="000D0EBC" w:rsidRPr="00E32077" w:rsidRDefault="000D0EBC" w:rsidP="000D0EBC">
      <w:pPr>
        <w:jc w:val="both"/>
        <w:rPr>
          <w:b/>
          <w:color w:val="FF0000"/>
          <w:szCs w:val="24"/>
        </w:rPr>
      </w:pPr>
      <w:r>
        <w:rPr>
          <w:szCs w:val="24"/>
        </w:rPr>
        <w:t>1/12/15</w:t>
      </w:r>
      <w:r>
        <w:rPr>
          <w:szCs w:val="24"/>
        </w:rPr>
        <w:tab/>
      </w:r>
      <w:r>
        <w:rPr>
          <w:szCs w:val="24"/>
        </w:rPr>
        <w:tab/>
        <w:t>Disneyland</w:t>
      </w:r>
      <w:r>
        <w:rPr>
          <w:szCs w:val="24"/>
        </w:rPr>
        <w:tab/>
      </w:r>
      <w:r>
        <w:rPr>
          <w:szCs w:val="24"/>
        </w:rPr>
        <w:tab/>
      </w:r>
      <w:r>
        <w:rPr>
          <w:szCs w:val="24"/>
        </w:rPr>
        <w:tab/>
        <w:t>Dr. Bartlett/Band</w:t>
      </w:r>
      <w:r>
        <w:rPr>
          <w:szCs w:val="24"/>
        </w:rPr>
        <w:tab/>
      </w:r>
      <w:r>
        <w:rPr>
          <w:szCs w:val="24"/>
        </w:rPr>
        <w:tab/>
      </w:r>
      <w:r>
        <w:rPr>
          <w:szCs w:val="24"/>
        </w:rPr>
        <w:tab/>
      </w:r>
      <w:r w:rsidRPr="00E32077">
        <w:rPr>
          <w:b/>
          <w:color w:val="FF0000"/>
          <w:szCs w:val="24"/>
        </w:rPr>
        <w:t>CANCELED</w:t>
      </w:r>
    </w:p>
    <w:p w:rsidR="000D0EBC" w:rsidRDefault="000D0EBC" w:rsidP="000D0EBC">
      <w:pPr>
        <w:jc w:val="both"/>
        <w:rPr>
          <w:szCs w:val="24"/>
        </w:rPr>
      </w:pPr>
    </w:p>
    <w:p w:rsidR="00063478" w:rsidRDefault="00063478" w:rsidP="00063478">
      <w:pPr>
        <w:jc w:val="both"/>
        <w:rPr>
          <w:szCs w:val="24"/>
        </w:rPr>
      </w:pPr>
    </w:p>
    <w:p w:rsidR="00C931EF" w:rsidRDefault="002D5159" w:rsidP="001B07BF">
      <w:pPr>
        <w:jc w:val="both"/>
        <w:rPr>
          <w:b/>
          <w:i/>
          <w:szCs w:val="24"/>
        </w:rPr>
      </w:pPr>
      <w:r>
        <w:rPr>
          <w:b/>
          <w:i/>
          <w:szCs w:val="24"/>
        </w:rPr>
        <w:t>Field Trips for week of 1/19</w:t>
      </w:r>
      <w:r w:rsidR="00B35641" w:rsidRPr="00B35641">
        <w:rPr>
          <w:b/>
          <w:i/>
          <w:szCs w:val="24"/>
        </w:rPr>
        <w:t>/15:</w:t>
      </w:r>
    </w:p>
    <w:p w:rsidR="002D5159" w:rsidRPr="002D5159" w:rsidRDefault="002D5159" w:rsidP="001B07BF">
      <w:pPr>
        <w:jc w:val="both"/>
        <w:rPr>
          <w:szCs w:val="24"/>
        </w:rPr>
      </w:pPr>
      <w:r w:rsidRPr="002D5159">
        <w:rPr>
          <w:szCs w:val="24"/>
        </w:rPr>
        <w:t>1/23</w:t>
      </w:r>
      <w:r>
        <w:rPr>
          <w:szCs w:val="24"/>
        </w:rPr>
        <w:t>/15</w:t>
      </w:r>
      <w:r>
        <w:rPr>
          <w:szCs w:val="24"/>
        </w:rPr>
        <w:tab/>
      </w:r>
      <w:r>
        <w:rPr>
          <w:szCs w:val="24"/>
        </w:rPr>
        <w:tab/>
      </w:r>
      <w:proofErr w:type="spellStart"/>
      <w:r>
        <w:rPr>
          <w:szCs w:val="24"/>
        </w:rPr>
        <w:t>Schurr</w:t>
      </w:r>
      <w:proofErr w:type="spellEnd"/>
      <w:r>
        <w:rPr>
          <w:szCs w:val="24"/>
        </w:rPr>
        <w:t xml:space="preserve"> HS</w:t>
      </w:r>
      <w:r>
        <w:rPr>
          <w:szCs w:val="24"/>
        </w:rPr>
        <w:tab/>
      </w:r>
      <w:r>
        <w:rPr>
          <w:szCs w:val="24"/>
        </w:rPr>
        <w:tab/>
      </w:r>
      <w:r>
        <w:rPr>
          <w:szCs w:val="24"/>
        </w:rPr>
        <w:tab/>
        <w:t xml:space="preserve">Ms. </w:t>
      </w:r>
      <w:proofErr w:type="spellStart"/>
      <w:r>
        <w:rPr>
          <w:szCs w:val="24"/>
        </w:rPr>
        <w:t>Yaklich</w:t>
      </w:r>
      <w:proofErr w:type="spellEnd"/>
      <w:r>
        <w:rPr>
          <w:szCs w:val="24"/>
        </w:rPr>
        <w:t>/Speech &amp; Debate</w:t>
      </w:r>
      <w:r>
        <w:rPr>
          <w:szCs w:val="24"/>
        </w:rPr>
        <w:tab/>
        <w:t>3:00 pm</w:t>
      </w:r>
    </w:p>
    <w:p w:rsidR="00C60AC3" w:rsidRDefault="00D85817" w:rsidP="001B07BF">
      <w:pPr>
        <w:rPr>
          <w:rFonts w:ascii="Times New Roman" w:hAnsi="Times New Roman"/>
          <w:szCs w:val="24"/>
        </w:rPr>
      </w:pPr>
      <w:r w:rsidRPr="00D85817">
        <w:rPr>
          <w:rFonts w:ascii="Times New Roman" w:hAnsi="Times New Roman"/>
          <w:szCs w:val="24"/>
        </w:rPr>
        <w:t> </w:t>
      </w:r>
    </w:p>
    <w:p w:rsidR="00C10BC1" w:rsidRPr="005E6E53" w:rsidRDefault="00C10BC1" w:rsidP="001B07BF">
      <w:pPr>
        <w:rPr>
          <w:rFonts w:ascii="Times New Roman" w:hAnsi="Times New Roman"/>
          <w:szCs w:val="24"/>
        </w:rPr>
      </w:pPr>
    </w:p>
    <w:p w:rsidR="00C10BC1" w:rsidRPr="005E6E53" w:rsidRDefault="002C5EDD" w:rsidP="001B07BF">
      <w:pPr>
        <w:rPr>
          <w:szCs w:val="24"/>
        </w:rPr>
      </w:pPr>
      <w:proofErr w:type="gramStart"/>
      <w:r w:rsidRPr="005E6E53">
        <w:rPr>
          <w:b/>
          <w:szCs w:val="24"/>
        </w:rPr>
        <w:t>Boys’ V</w:t>
      </w:r>
      <w:r w:rsidR="00C10BC1" w:rsidRPr="005E6E53">
        <w:rPr>
          <w:b/>
          <w:szCs w:val="24"/>
        </w:rPr>
        <w:t>olleyball tryouts</w:t>
      </w:r>
      <w:r w:rsidR="00A020F3" w:rsidRPr="005E6E53">
        <w:rPr>
          <w:szCs w:val="24"/>
        </w:rPr>
        <w:t xml:space="preserve"> today and Wednesday from</w:t>
      </w:r>
      <w:r w:rsidR="00C10BC1" w:rsidRPr="005E6E53">
        <w:rPr>
          <w:szCs w:val="24"/>
        </w:rPr>
        <w:t xml:space="preserve"> 3</w:t>
      </w:r>
      <w:r w:rsidR="002D5159" w:rsidRPr="005E6E53">
        <w:rPr>
          <w:szCs w:val="24"/>
        </w:rPr>
        <w:t xml:space="preserve"> pm</w:t>
      </w:r>
      <w:r w:rsidR="00C10BC1" w:rsidRPr="005E6E53">
        <w:rPr>
          <w:szCs w:val="24"/>
        </w:rPr>
        <w:t xml:space="preserve"> to 6</w:t>
      </w:r>
      <w:r w:rsidR="002D5159" w:rsidRPr="005E6E53">
        <w:rPr>
          <w:szCs w:val="24"/>
        </w:rPr>
        <w:t xml:space="preserve"> pm</w:t>
      </w:r>
      <w:r w:rsidR="00C10BC1" w:rsidRPr="005E6E53">
        <w:rPr>
          <w:szCs w:val="24"/>
        </w:rPr>
        <w:t xml:space="preserve"> in the old gym.</w:t>
      </w:r>
      <w:proofErr w:type="gramEnd"/>
      <w:r w:rsidR="00C10BC1" w:rsidRPr="005E6E53">
        <w:rPr>
          <w:szCs w:val="24"/>
        </w:rPr>
        <w:t xml:space="preserve"> If you have any questions, see Mr. Chu in A239.</w:t>
      </w:r>
    </w:p>
    <w:p w:rsidR="00A020F3" w:rsidRPr="005E6E53" w:rsidRDefault="00A020F3" w:rsidP="001B07BF">
      <w:pPr>
        <w:rPr>
          <w:szCs w:val="24"/>
        </w:rPr>
      </w:pPr>
    </w:p>
    <w:p w:rsidR="00A020F3" w:rsidRPr="005E6E53" w:rsidRDefault="00A020F3" w:rsidP="00A020F3">
      <w:pPr>
        <w:rPr>
          <w:rFonts w:ascii="Times New Roman" w:hAnsi="Times New Roman"/>
          <w:szCs w:val="24"/>
        </w:rPr>
      </w:pPr>
      <w:r w:rsidRPr="005E6E53">
        <w:rPr>
          <w:rFonts w:ascii="Times New Roman" w:hAnsi="Times New Roman"/>
          <w:b/>
          <w:szCs w:val="24"/>
        </w:rPr>
        <w:t>Seniors:</w:t>
      </w:r>
      <w:r w:rsidRPr="005E6E53">
        <w:rPr>
          <w:rFonts w:ascii="Times New Roman" w:hAnsi="Times New Roman"/>
          <w:szCs w:val="24"/>
        </w:rPr>
        <w:t xml:space="preserve"> anyone who paid for a senior t-shirt after the pre-orders, please see Miss </w:t>
      </w:r>
      <w:proofErr w:type="spellStart"/>
      <w:r w:rsidRPr="005E6E53">
        <w:rPr>
          <w:rFonts w:ascii="Times New Roman" w:hAnsi="Times New Roman"/>
          <w:szCs w:val="24"/>
        </w:rPr>
        <w:t>Rosso</w:t>
      </w:r>
      <w:proofErr w:type="spellEnd"/>
      <w:r w:rsidRPr="005E6E53">
        <w:rPr>
          <w:rFonts w:ascii="Times New Roman" w:hAnsi="Times New Roman"/>
          <w:szCs w:val="24"/>
        </w:rPr>
        <w:t xml:space="preserve"> at B111. ~Miss </w:t>
      </w:r>
      <w:proofErr w:type="spellStart"/>
      <w:r w:rsidRPr="005E6E53">
        <w:rPr>
          <w:rFonts w:ascii="Times New Roman" w:hAnsi="Times New Roman"/>
          <w:szCs w:val="24"/>
        </w:rPr>
        <w:t>Rosso</w:t>
      </w:r>
      <w:proofErr w:type="spellEnd"/>
    </w:p>
    <w:p w:rsidR="00C55B05" w:rsidRPr="005E6E53" w:rsidRDefault="00C55B05" w:rsidP="00A020F3">
      <w:pPr>
        <w:rPr>
          <w:rFonts w:ascii="Times New Roman" w:hAnsi="Times New Roman"/>
          <w:szCs w:val="24"/>
        </w:rPr>
      </w:pPr>
    </w:p>
    <w:p w:rsidR="00C55B05" w:rsidRPr="005E6E53" w:rsidRDefault="00C55B05" w:rsidP="00C55B05">
      <w:pPr>
        <w:rPr>
          <w:rFonts w:ascii="Times New Roman" w:hAnsi="Times New Roman"/>
          <w:szCs w:val="24"/>
        </w:rPr>
      </w:pPr>
      <w:r w:rsidRPr="005E6E53">
        <w:rPr>
          <w:rFonts w:ascii="Times New Roman" w:hAnsi="Times New Roman"/>
          <w:b/>
          <w:szCs w:val="24"/>
        </w:rPr>
        <w:t>The Library</w:t>
      </w:r>
      <w:r w:rsidRPr="005E6E53">
        <w:rPr>
          <w:rFonts w:ascii="Times New Roman" w:hAnsi="Times New Roman"/>
          <w:szCs w:val="24"/>
        </w:rPr>
        <w:t xml:space="preserve"> will be closed all day, Tuesday, January 13, 2015.  ~Ms. Vernon</w:t>
      </w:r>
    </w:p>
    <w:p w:rsidR="00C55B05" w:rsidRPr="005E6E53" w:rsidRDefault="00C55B05" w:rsidP="00A020F3">
      <w:pPr>
        <w:rPr>
          <w:rFonts w:ascii="Times New Roman" w:hAnsi="Times New Roman"/>
          <w:szCs w:val="24"/>
        </w:rPr>
      </w:pPr>
    </w:p>
    <w:p w:rsidR="00C10BC1" w:rsidRPr="005E6E53" w:rsidRDefault="00A020F3" w:rsidP="00C10BC1">
      <w:pPr>
        <w:rPr>
          <w:rFonts w:ascii="Times New Roman" w:hAnsi="Times New Roman"/>
          <w:szCs w:val="24"/>
        </w:rPr>
      </w:pPr>
      <w:r w:rsidRPr="005E6E53">
        <w:rPr>
          <w:rFonts w:ascii="Times New Roman" w:hAnsi="Times New Roman"/>
          <w:noProof/>
          <w:szCs w:val="24"/>
        </w:rPr>
        <w:drawing>
          <wp:inline distT="0" distB="0" distL="0" distR="0" wp14:anchorId="3AB7E92F" wp14:editId="3C798485">
            <wp:extent cx="6350" cy="6350"/>
            <wp:effectExtent l="0" t="0" r="0" b="0"/>
            <wp:docPr id="1" name="Picture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350" cy="6350"/>
                    </a:xfrm>
                    <a:prstGeom prst="rect">
                      <a:avLst/>
                    </a:prstGeom>
                    <a:noFill/>
                    <a:ln>
                      <a:noFill/>
                    </a:ln>
                  </pic:spPr>
                </pic:pic>
              </a:graphicData>
            </a:graphic>
          </wp:inline>
        </w:drawing>
      </w:r>
      <w:r w:rsidR="00C10BC1" w:rsidRPr="005E6E53">
        <w:rPr>
          <w:b/>
          <w:szCs w:val="24"/>
        </w:rPr>
        <w:t>Science Olympiad team</w:t>
      </w:r>
      <w:r w:rsidR="00C10BC1" w:rsidRPr="005E6E53">
        <w:rPr>
          <w:szCs w:val="24"/>
        </w:rPr>
        <w:t xml:space="preserve"> will meet this </w:t>
      </w:r>
      <w:r w:rsidR="00C10BC1" w:rsidRPr="005E6E53">
        <w:rPr>
          <w:rStyle w:val="aqj"/>
          <w:szCs w:val="24"/>
        </w:rPr>
        <w:t>Thursday 1/15/15</w:t>
      </w:r>
      <w:r w:rsidR="00C10BC1" w:rsidRPr="005E6E53">
        <w:rPr>
          <w:szCs w:val="24"/>
        </w:rPr>
        <w:t xml:space="preserve"> at lunch in room B123 to take care of all the competition paperwork.  See you there.  Ms. Hake</w:t>
      </w:r>
    </w:p>
    <w:p w:rsidR="00C10BC1" w:rsidRPr="005E6E53" w:rsidRDefault="00C10BC1" w:rsidP="00C10BC1">
      <w:pPr>
        <w:rPr>
          <w:szCs w:val="24"/>
        </w:rPr>
      </w:pPr>
    </w:p>
    <w:tbl>
      <w:tblPr>
        <w:tblW w:w="0" w:type="auto"/>
        <w:tblCellSpacing w:w="15" w:type="dxa"/>
        <w:tblCellMar>
          <w:left w:w="0" w:type="dxa"/>
          <w:right w:w="0" w:type="dxa"/>
        </w:tblCellMar>
        <w:tblLook w:val="04A0" w:firstRow="1" w:lastRow="0" w:firstColumn="1" w:lastColumn="0" w:noHBand="0" w:noVBand="1"/>
      </w:tblPr>
      <w:tblGrid>
        <w:gridCol w:w="66"/>
      </w:tblGrid>
      <w:tr w:rsidR="00C10BC1" w:rsidRPr="005E6E53" w:rsidTr="00C10BC1">
        <w:trPr>
          <w:tblCellSpacing w:w="15" w:type="dxa"/>
        </w:trPr>
        <w:tc>
          <w:tcPr>
            <w:tcW w:w="0" w:type="auto"/>
            <w:vAlign w:val="center"/>
            <w:hideMark/>
          </w:tcPr>
          <w:p w:rsidR="00C10BC1" w:rsidRPr="005E6E53" w:rsidRDefault="00C10BC1">
            <w:pPr>
              <w:rPr>
                <w:szCs w:val="24"/>
              </w:rPr>
            </w:pPr>
          </w:p>
        </w:tc>
      </w:tr>
    </w:tbl>
    <w:p w:rsidR="002D5159" w:rsidRPr="005E6E53" w:rsidRDefault="00C10BC1" w:rsidP="002D5159">
      <w:pPr>
        <w:rPr>
          <w:szCs w:val="24"/>
        </w:rPr>
      </w:pPr>
      <w:r w:rsidRPr="005E6E53">
        <w:rPr>
          <w:b/>
          <w:szCs w:val="24"/>
        </w:rPr>
        <w:t>Science Field Day meeting</w:t>
      </w:r>
      <w:r w:rsidRPr="005E6E53">
        <w:rPr>
          <w:szCs w:val="24"/>
        </w:rPr>
        <w:t xml:space="preserve"> today, </w:t>
      </w:r>
      <w:r w:rsidRPr="005E6E53">
        <w:rPr>
          <w:rStyle w:val="aqj"/>
          <w:szCs w:val="24"/>
        </w:rPr>
        <w:t>Monday 1/12/15</w:t>
      </w:r>
      <w:r w:rsidRPr="005E6E53">
        <w:rPr>
          <w:szCs w:val="24"/>
        </w:rPr>
        <w:t xml:space="preserve"> at lunch i</w:t>
      </w:r>
      <w:r w:rsidR="002C5EDD" w:rsidRPr="005E6E53">
        <w:rPr>
          <w:szCs w:val="24"/>
        </w:rPr>
        <w:t>n room B116 to discuss SFD 2015.  Ou</w:t>
      </w:r>
      <w:r w:rsidRPr="005E6E53">
        <w:rPr>
          <w:szCs w:val="24"/>
        </w:rPr>
        <w:t>r compe</w:t>
      </w:r>
      <w:r w:rsidR="002C5EDD" w:rsidRPr="005E6E53">
        <w:rPr>
          <w:szCs w:val="24"/>
        </w:rPr>
        <w:t xml:space="preserve">tition </w:t>
      </w:r>
      <w:r w:rsidRPr="005E6E53">
        <w:rPr>
          <w:szCs w:val="24"/>
        </w:rPr>
        <w:t xml:space="preserve">will be held on </w:t>
      </w:r>
      <w:r w:rsidRPr="005E6E53">
        <w:rPr>
          <w:rStyle w:val="aqj"/>
          <w:szCs w:val="24"/>
        </w:rPr>
        <w:t>Saturday April 4, 2015</w:t>
      </w:r>
      <w:r w:rsidRPr="005E6E53">
        <w:rPr>
          <w:szCs w:val="24"/>
        </w:rPr>
        <w:t>.  See you there.  Ms. Hake</w:t>
      </w:r>
    </w:p>
    <w:tbl>
      <w:tblPr>
        <w:tblW w:w="0" w:type="auto"/>
        <w:tblCellSpacing w:w="15" w:type="dxa"/>
        <w:tblCellMar>
          <w:left w:w="0" w:type="dxa"/>
          <w:right w:w="0" w:type="dxa"/>
        </w:tblCellMar>
        <w:tblLook w:val="04A0" w:firstRow="1" w:lastRow="0" w:firstColumn="1" w:lastColumn="0" w:noHBand="0" w:noVBand="1"/>
      </w:tblPr>
      <w:tblGrid>
        <w:gridCol w:w="51"/>
        <w:gridCol w:w="51"/>
      </w:tblGrid>
      <w:tr w:rsidR="00C10BC1" w:rsidRPr="005E6E53" w:rsidTr="00C10BC1">
        <w:trPr>
          <w:tblCellSpacing w:w="15" w:type="dxa"/>
        </w:trPr>
        <w:tc>
          <w:tcPr>
            <w:tcW w:w="0" w:type="auto"/>
            <w:vAlign w:val="center"/>
            <w:hideMark/>
          </w:tcPr>
          <w:p w:rsidR="00C10BC1" w:rsidRPr="005E6E53" w:rsidRDefault="00C10BC1" w:rsidP="00C55B05">
            <w:pPr>
              <w:spacing w:after="200" w:line="276" w:lineRule="auto"/>
              <w:rPr>
                <w:szCs w:val="24"/>
              </w:rPr>
            </w:pPr>
          </w:p>
        </w:tc>
        <w:tc>
          <w:tcPr>
            <w:tcW w:w="0" w:type="auto"/>
            <w:vAlign w:val="center"/>
            <w:hideMark/>
          </w:tcPr>
          <w:p w:rsidR="00C10BC1" w:rsidRPr="005E6E53" w:rsidRDefault="00C10BC1" w:rsidP="002D5159">
            <w:pPr>
              <w:rPr>
                <w:szCs w:val="24"/>
              </w:rPr>
            </w:pPr>
          </w:p>
        </w:tc>
      </w:tr>
      <w:tr w:rsidR="00C55B05" w:rsidRPr="005E6E53" w:rsidTr="00C10BC1">
        <w:trPr>
          <w:tblCellSpacing w:w="15" w:type="dxa"/>
        </w:trPr>
        <w:tc>
          <w:tcPr>
            <w:tcW w:w="0" w:type="auto"/>
            <w:vAlign w:val="center"/>
          </w:tcPr>
          <w:p w:rsidR="00C55B05" w:rsidRPr="005E6E53" w:rsidRDefault="00C55B05" w:rsidP="00C55B05">
            <w:pPr>
              <w:spacing w:after="200" w:line="276" w:lineRule="auto"/>
              <w:rPr>
                <w:szCs w:val="24"/>
              </w:rPr>
            </w:pPr>
          </w:p>
        </w:tc>
        <w:tc>
          <w:tcPr>
            <w:tcW w:w="0" w:type="auto"/>
            <w:vAlign w:val="center"/>
          </w:tcPr>
          <w:p w:rsidR="00C55B05" w:rsidRPr="005E6E53" w:rsidRDefault="00C55B05" w:rsidP="002D5159">
            <w:pPr>
              <w:rPr>
                <w:szCs w:val="24"/>
              </w:rPr>
            </w:pPr>
          </w:p>
        </w:tc>
      </w:tr>
    </w:tbl>
    <w:p w:rsidR="00C10BC1" w:rsidRPr="005E6E53" w:rsidRDefault="002D5159" w:rsidP="002D5159">
      <w:pPr>
        <w:rPr>
          <w:szCs w:val="24"/>
        </w:rPr>
      </w:pPr>
      <w:proofErr w:type="gramStart"/>
      <w:r w:rsidRPr="005E6E53">
        <w:rPr>
          <w:b/>
          <w:szCs w:val="24"/>
        </w:rPr>
        <w:t>C</w:t>
      </w:r>
      <w:r w:rsidR="00C10BC1" w:rsidRPr="005E6E53">
        <w:rPr>
          <w:b/>
          <w:szCs w:val="24"/>
        </w:rPr>
        <w:t>SF Board meeting</w:t>
      </w:r>
      <w:r w:rsidR="00C10BC1" w:rsidRPr="005E6E53">
        <w:rPr>
          <w:szCs w:val="24"/>
        </w:rPr>
        <w:t xml:space="preserve"> this </w:t>
      </w:r>
      <w:r w:rsidR="00C55B05" w:rsidRPr="005E6E53">
        <w:rPr>
          <w:rStyle w:val="aqj"/>
          <w:szCs w:val="24"/>
        </w:rPr>
        <w:t>We</w:t>
      </w:r>
      <w:r w:rsidR="00C10BC1" w:rsidRPr="005E6E53">
        <w:rPr>
          <w:rStyle w:val="aqj"/>
          <w:szCs w:val="24"/>
        </w:rPr>
        <w:t>d 1/14/15</w:t>
      </w:r>
      <w:r w:rsidR="00C55B05" w:rsidRPr="005E6E53">
        <w:rPr>
          <w:szCs w:val="24"/>
        </w:rPr>
        <w:t xml:space="preserve"> at lunch in room B116.</w:t>
      </w:r>
      <w:proofErr w:type="gramEnd"/>
      <w:r w:rsidR="00C55B05" w:rsidRPr="005E6E53">
        <w:rPr>
          <w:szCs w:val="24"/>
        </w:rPr>
        <w:t>  Se</w:t>
      </w:r>
      <w:r w:rsidR="00C10BC1" w:rsidRPr="005E6E53">
        <w:rPr>
          <w:szCs w:val="24"/>
        </w:rPr>
        <w:t>e you there. M</w:t>
      </w:r>
      <w:r w:rsidR="00C55B05" w:rsidRPr="005E6E53">
        <w:rPr>
          <w:szCs w:val="24"/>
        </w:rPr>
        <w:t>s.</w:t>
      </w:r>
      <w:r w:rsidR="005E6E53">
        <w:rPr>
          <w:szCs w:val="24"/>
        </w:rPr>
        <w:t xml:space="preserve"> </w:t>
      </w:r>
      <w:r w:rsidR="00C55B05" w:rsidRPr="005E6E53">
        <w:rPr>
          <w:szCs w:val="24"/>
        </w:rPr>
        <w:t>H</w:t>
      </w:r>
      <w:r w:rsidR="00C10BC1" w:rsidRPr="005E6E53">
        <w:rPr>
          <w:szCs w:val="24"/>
        </w:rPr>
        <w:t>ake</w:t>
      </w:r>
    </w:p>
    <w:p w:rsidR="00C10BC1" w:rsidRPr="005E6E53" w:rsidRDefault="00C10BC1" w:rsidP="002D5159">
      <w:pPr>
        <w:rPr>
          <w:szCs w:val="24"/>
        </w:rPr>
      </w:pPr>
    </w:p>
    <w:p w:rsidR="00C10BC1" w:rsidRPr="005E6E53" w:rsidRDefault="00C10BC1" w:rsidP="002D5159">
      <w:pPr>
        <w:rPr>
          <w:rFonts w:ascii="Times New Roman" w:hAnsi="Times New Roman"/>
          <w:szCs w:val="24"/>
        </w:rPr>
      </w:pPr>
      <w:r w:rsidRPr="005E6E53">
        <w:rPr>
          <w:b/>
          <w:szCs w:val="24"/>
        </w:rPr>
        <w:t>Korean Club Meeting,</w:t>
      </w:r>
      <w:r w:rsidRPr="005E6E53">
        <w:rPr>
          <w:szCs w:val="24"/>
        </w:rPr>
        <w:t xml:space="preserve"> This Thursday (January 15), lunch break, Room B224.   ~Mr. Lai</w:t>
      </w:r>
    </w:p>
    <w:tbl>
      <w:tblPr>
        <w:tblW w:w="0" w:type="auto"/>
        <w:tblCellSpacing w:w="15" w:type="dxa"/>
        <w:tblCellMar>
          <w:left w:w="0" w:type="dxa"/>
          <w:right w:w="0" w:type="dxa"/>
        </w:tblCellMar>
        <w:tblLook w:val="04A0" w:firstRow="1" w:lastRow="0" w:firstColumn="1" w:lastColumn="0" w:noHBand="0" w:noVBand="1"/>
      </w:tblPr>
      <w:tblGrid>
        <w:gridCol w:w="130"/>
      </w:tblGrid>
      <w:tr w:rsidR="00C60AC3" w:rsidRPr="005E6E53" w:rsidTr="00C60AC3">
        <w:trPr>
          <w:tblCellSpacing w:w="15" w:type="dxa"/>
        </w:trPr>
        <w:tc>
          <w:tcPr>
            <w:tcW w:w="0" w:type="auto"/>
            <w:vAlign w:val="center"/>
            <w:hideMark/>
          </w:tcPr>
          <w:tbl>
            <w:tblPr>
              <w:tblW w:w="0" w:type="auto"/>
              <w:tblCellSpacing w:w="15" w:type="dxa"/>
              <w:tblCellMar>
                <w:left w:w="0" w:type="dxa"/>
                <w:right w:w="0" w:type="dxa"/>
              </w:tblCellMar>
              <w:tblLook w:val="04A0" w:firstRow="1" w:lastRow="0" w:firstColumn="1" w:lastColumn="0" w:noHBand="0" w:noVBand="1"/>
            </w:tblPr>
            <w:tblGrid>
              <w:gridCol w:w="70"/>
            </w:tblGrid>
            <w:tr w:rsidR="00C60AC3" w:rsidRPr="005E6E53">
              <w:trPr>
                <w:tblCellSpacing w:w="15" w:type="dxa"/>
              </w:trPr>
              <w:tc>
                <w:tcPr>
                  <w:tcW w:w="0" w:type="auto"/>
                  <w:vAlign w:val="center"/>
                  <w:hideMark/>
                </w:tcPr>
                <w:p w:rsidR="00C60AC3" w:rsidRPr="005E6E53" w:rsidRDefault="00C60AC3" w:rsidP="002D5159">
                  <w:pPr>
                    <w:rPr>
                      <w:rFonts w:ascii="Times New Roman" w:hAnsi="Times New Roman"/>
                      <w:szCs w:val="24"/>
                    </w:rPr>
                  </w:pPr>
                  <w:r w:rsidRPr="005E6E53">
                    <w:rPr>
                      <w:rFonts w:ascii="Times New Roman" w:hAnsi="Times New Roman"/>
                      <w:noProof/>
                      <w:szCs w:val="24"/>
                    </w:rPr>
                    <w:drawing>
                      <wp:inline distT="0" distB="0" distL="0" distR="0" wp14:anchorId="1CDDB0FE" wp14:editId="7FDBCF78">
                        <wp:extent cx="6350" cy="6350"/>
                        <wp:effectExtent l="0" t="0" r="0" b="0"/>
                        <wp:docPr id="4" name="Picture 4" descr="https://mail.google.com/mail/u/0/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9" descr="https://mail.google.com/mail/u/0/images/cleardot.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350" cy="6350"/>
                                </a:xfrm>
                                <a:prstGeom prst="rect">
                                  <a:avLst/>
                                </a:prstGeom>
                                <a:noFill/>
                                <a:ln>
                                  <a:noFill/>
                                </a:ln>
                              </pic:spPr>
                            </pic:pic>
                          </a:graphicData>
                        </a:graphic>
                      </wp:inline>
                    </w:drawing>
                  </w:r>
                </w:p>
              </w:tc>
            </w:tr>
          </w:tbl>
          <w:p w:rsidR="00C60AC3" w:rsidRPr="005E6E53" w:rsidRDefault="00C60AC3" w:rsidP="002D5159">
            <w:pPr>
              <w:rPr>
                <w:rFonts w:ascii="Times New Roman" w:hAnsi="Times New Roman"/>
                <w:szCs w:val="24"/>
              </w:rPr>
            </w:pPr>
          </w:p>
        </w:tc>
      </w:tr>
    </w:tbl>
    <w:p w:rsidR="00D85817" w:rsidRPr="005E6E53" w:rsidRDefault="00C60AC3" w:rsidP="00D85817">
      <w:pPr>
        <w:rPr>
          <w:rFonts w:ascii="Times New Roman" w:hAnsi="Times New Roman"/>
          <w:szCs w:val="24"/>
        </w:rPr>
      </w:pPr>
      <w:r w:rsidRPr="005E6E53">
        <w:rPr>
          <w:rFonts w:ascii="Times New Roman" w:hAnsi="Times New Roman"/>
          <w:noProof/>
          <w:szCs w:val="24"/>
        </w:rPr>
        <w:drawing>
          <wp:inline distT="0" distB="0" distL="0" distR="0" wp14:anchorId="2EB32E93" wp14:editId="2B0E7A2C">
            <wp:extent cx="6350" cy="6350"/>
            <wp:effectExtent l="0" t="0" r="0" b="0"/>
            <wp:docPr id="3" name="Picture 3"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ssl.gstatic.com/ui/v1/icons/mail/images/cleardot.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350" cy="6350"/>
                    </a:xfrm>
                    <a:prstGeom prst="rect">
                      <a:avLst/>
                    </a:prstGeom>
                    <a:noFill/>
                    <a:ln>
                      <a:noFill/>
                    </a:ln>
                  </pic:spPr>
                </pic:pic>
              </a:graphicData>
            </a:graphic>
          </wp:inline>
        </w:drawing>
      </w:r>
      <w:proofErr w:type="gramStart"/>
      <w:r w:rsidR="00D85817" w:rsidRPr="005E6E53">
        <w:rPr>
          <w:rFonts w:ascii="Times New Roman" w:hAnsi="Times New Roman"/>
          <w:b/>
          <w:szCs w:val="24"/>
        </w:rPr>
        <w:t>"Attention all student-athletes.</w:t>
      </w:r>
      <w:proofErr w:type="gramEnd"/>
      <w:r w:rsidR="00D85817" w:rsidRPr="005E6E53">
        <w:rPr>
          <w:rFonts w:ascii="Times New Roman" w:hAnsi="Times New Roman"/>
          <w:szCs w:val="24"/>
        </w:rPr>
        <w:t xml:space="preserve">  The Keppel Football program is ready to launch its 2015 training season.  If you think you have what it takes to be mentally tough and physically rough in 2015, then Keppel Football is the perfect fit for you.  For all those who intend to commit to Keppel Football's road to redemption, the time has arrived.  There will be a meeting Tuesday, January 13, at 3:30 p.m. in the P.E. classroom.  Do not be late.  Anyone arriving late will not gain admittance to the meeting.  See you then Aztecs."</w:t>
      </w:r>
    </w:p>
    <w:p w:rsidR="00D85817" w:rsidRPr="005E6E53" w:rsidRDefault="00D85817" w:rsidP="00D85817">
      <w:pPr>
        <w:rPr>
          <w:rFonts w:ascii="Times New Roman" w:hAnsi="Times New Roman"/>
          <w:szCs w:val="24"/>
        </w:rPr>
      </w:pPr>
      <w:r w:rsidRPr="005E6E53">
        <w:rPr>
          <w:rFonts w:ascii="Times New Roman" w:hAnsi="Times New Roman"/>
          <w:szCs w:val="24"/>
        </w:rPr>
        <w:t> </w:t>
      </w:r>
    </w:p>
    <w:p w:rsidR="005E6E53" w:rsidRDefault="005E6E53" w:rsidP="00FE344B">
      <w:pPr>
        <w:jc w:val="both"/>
        <w:rPr>
          <w:b/>
          <w:szCs w:val="24"/>
        </w:rPr>
      </w:pPr>
    </w:p>
    <w:p w:rsidR="005E6E53" w:rsidRDefault="005E6E53" w:rsidP="00FE344B">
      <w:pPr>
        <w:jc w:val="both"/>
        <w:rPr>
          <w:b/>
          <w:szCs w:val="24"/>
        </w:rPr>
      </w:pPr>
    </w:p>
    <w:p w:rsidR="005E6E53" w:rsidRDefault="005E6E53" w:rsidP="00FE344B">
      <w:pPr>
        <w:jc w:val="both"/>
        <w:rPr>
          <w:b/>
          <w:szCs w:val="24"/>
        </w:rPr>
      </w:pPr>
    </w:p>
    <w:p w:rsidR="00AA3079" w:rsidRPr="005E6E53" w:rsidRDefault="00AA3079" w:rsidP="00FE344B">
      <w:pPr>
        <w:jc w:val="both"/>
        <w:rPr>
          <w:szCs w:val="24"/>
        </w:rPr>
      </w:pPr>
      <w:bookmarkStart w:id="0" w:name="_GoBack"/>
      <w:bookmarkEnd w:id="0"/>
      <w:r w:rsidRPr="005E6E53">
        <w:rPr>
          <w:b/>
          <w:szCs w:val="24"/>
        </w:rPr>
        <w:t>The last day to buy your yearbook</w:t>
      </w:r>
      <w:r w:rsidRPr="005E6E53">
        <w:rPr>
          <w:szCs w:val="24"/>
        </w:rPr>
        <w:t xml:space="preserve"> or to purchase a senior ad is </w:t>
      </w:r>
      <w:r w:rsidRPr="005E6E53">
        <w:rPr>
          <w:rStyle w:val="aqj"/>
          <w:szCs w:val="24"/>
        </w:rPr>
        <w:t>January 16th</w:t>
      </w:r>
      <w:r w:rsidRPr="005E6E53">
        <w:rPr>
          <w:szCs w:val="24"/>
        </w:rPr>
        <w:t xml:space="preserve">! You can buy books and ads online at </w:t>
      </w:r>
      <w:hyperlink r:id="rId11" w:tgtFrame="_blank" w:history="1">
        <w:r w:rsidRPr="005E6E53">
          <w:rPr>
            <w:rStyle w:val="Hyperlink"/>
            <w:szCs w:val="24"/>
          </w:rPr>
          <w:t>yearbookordercenter.com</w:t>
        </w:r>
      </w:hyperlink>
      <w:r w:rsidRPr="005E6E53">
        <w:rPr>
          <w:szCs w:val="24"/>
        </w:rPr>
        <w:t xml:space="preserve">. The job number is 6453. Books are also available for sale in the student bank. We will be honoring pre-order sales ONLY! Don’t miss out!  ~Ms. </w:t>
      </w:r>
      <w:proofErr w:type="spellStart"/>
      <w:r w:rsidRPr="005E6E53">
        <w:rPr>
          <w:szCs w:val="24"/>
        </w:rPr>
        <w:t>Alburger</w:t>
      </w:r>
      <w:proofErr w:type="spellEnd"/>
    </w:p>
    <w:p w:rsidR="00E915AD" w:rsidRPr="005E6E53" w:rsidRDefault="00E915AD" w:rsidP="000C261E">
      <w:pPr>
        <w:rPr>
          <w:rFonts w:ascii="Arial" w:hAnsi="Arial" w:cs="Arial"/>
          <w:b/>
          <w:szCs w:val="24"/>
        </w:rPr>
      </w:pPr>
    </w:p>
    <w:p w:rsidR="00315205" w:rsidRPr="005E6E53" w:rsidRDefault="00315205" w:rsidP="00315205">
      <w:pPr>
        <w:rPr>
          <w:rFonts w:ascii="Times New Roman" w:hAnsi="Times New Roman"/>
          <w:szCs w:val="24"/>
        </w:rPr>
      </w:pPr>
      <w:r w:rsidRPr="005E6E53">
        <w:rPr>
          <w:rFonts w:ascii="Times New Roman" w:hAnsi="Times New Roman"/>
          <w:szCs w:val="24"/>
        </w:rPr>
        <w:t xml:space="preserve">Wondering what to do this summer?  </w:t>
      </w:r>
      <w:r w:rsidRPr="005E6E53">
        <w:rPr>
          <w:rFonts w:ascii="Times New Roman" w:hAnsi="Times New Roman"/>
          <w:b/>
          <w:bCs/>
          <w:szCs w:val="24"/>
        </w:rPr>
        <w:t>The 46th Annual Eve and Gene Black Summer Medical Career Program</w:t>
      </w:r>
      <w:r w:rsidRPr="005E6E53">
        <w:rPr>
          <w:rFonts w:ascii="Times New Roman" w:hAnsi="Times New Roman"/>
          <w:szCs w:val="24"/>
        </w:rPr>
        <w:t xml:space="preserve"> </w:t>
      </w:r>
      <w:proofErr w:type="gramStart"/>
      <w:r w:rsidRPr="005E6E53">
        <w:rPr>
          <w:rFonts w:ascii="Times New Roman" w:hAnsi="Times New Roman"/>
          <w:szCs w:val="24"/>
        </w:rPr>
        <w:t>is</w:t>
      </w:r>
      <w:proofErr w:type="gramEnd"/>
      <w:r w:rsidRPr="005E6E53">
        <w:rPr>
          <w:rFonts w:ascii="Times New Roman" w:hAnsi="Times New Roman"/>
          <w:szCs w:val="24"/>
        </w:rPr>
        <w:t xml:space="preserve"> now accepting applications for its medical mentor program.  Students work under the supervision of a health care educator, shadowing various medical professionals who together provide a range of patient care and services.  There is no fee for the program.  Open to current 11th and 12th grade students with a birth date on or before 4/1/99.  The application deadline is February 20, 2015.  </w:t>
      </w:r>
      <w:proofErr w:type="gramStart"/>
      <w:r w:rsidRPr="005E6E53">
        <w:rPr>
          <w:rFonts w:ascii="Times New Roman" w:hAnsi="Times New Roman"/>
          <w:szCs w:val="24"/>
        </w:rPr>
        <w:t>More information available in the Career Center (A128).</w:t>
      </w:r>
      <w:proofErr w:type="gramEnd"/>
      <w:r w:rsidRPr="005E6E53">
        <w:rPr>
          <w:rFonts w:ascii="Times New Roman" w:hAnsi="Times New Roman"/>
          <w:szCs w:val="24"/>
        </w:rPr>
        <w:t>  --Mrs. E. Robles</w:t>
      </w:r>
    </w:p>
    <w:p w:rsidR="000E79BC" w:rsidRPr="005E6E53" w:rsidRDefault="000E79BC" w:rsidP="00315205">
      <w:pPr>
        <w:rPr>
          <w:rFonts w:ascii="Times New Roman" w:hAnsi="Times New Roman"/>
          <w:szCs w:val="24"/>
        </w:rPr>
      </w:pPr>
    </w:p>
    <w:p w:rsidR="000E79BC" w:rsidRPr="005E6E53" w:rsidRDefault="000E79BC" w:rsidP="00315205">
      <w:pPr>
        <w:rPr>
          <w:rFonts w:ascii="Times New Roman" w:hAnsi="Times New Roman"/>
          <w:szCs w:val="24"/>
        </w:rPr>
      </w:pPr>
      <w:r w:rsidRPr="005E6E53">
        <w:rPr>
          <w:b/>
          <w:szCs w:val="24"/>
        </w:rPr>
        <w:t>Fiesta Publications,</w:t>
      </w:r>
      <w:r w:rsidRPr="005E6E53">
        <w:rPr>
          <w:szCs w:val="24"/>
        </w:rPr>
        <w:t xml:space="preserve"> located in Monterey Park, is seeking interns to assist professional staff in the following areas:  Graphic/Web Designers, Social Media Writers, Office Administration, </w:t>
      </w:r>
      <w:proofErr w:type="gramStart"/>
      <w:r w:rsidRPr="005E6E53">
        <w:rPr>
          <w:szCs w:val="24"/>
        </w:rPr>
        <w:t>Marketing</w:t>
      </w:r>
      <w:proofErr w:type="gramEnd"/>
      <w:r w:rsidRPr="005E6E53">
        <w:rPr>
          <w:szCs w:val="24"/>
        </w:rPr>
        <w:t xml:space="preserve"> &amp; Advertising. Deadline to apply is January 30.  More information is available in the Career Center.  --Mrs.</w:t>
      </w:r>
      <w:r w:rsidR="001B07BF" w:rsidRPr="005E6E53">
        <w:rPr>
          <w:szCs w:val="24"/>
        </w:rPr>
        <w:t xml:space="preserve"> </w:t>
      </w:r>
      <w:r w:rsidRPr="005E6E53">
        <w:rPr>
          <w:szCs w:val="24"/>
        </w:rPr>
        <w:t>E. Robles</w:t>
      </w:r>
    </w:p>
    <w:p w:rsidR="007942F1" w:rsidRPr="005E6E53" w:rsidRDefault="007942F1" w:rsidP="002C5EDD">
      <w:pPr>
        <w:spacing w:before="100" w:beforeAutospacing="1"/>
        <w:rPr>
          <w:szCs w:val="24"/>
        </w:rPr>
      </w:pPr>
      <w:r w:rsidRPr="005E6E53">
        <w:rPr>
          <w:b/>
          <w:bCs/>
          <w:szCs w:val="24"/>
        </w:rPr>
        <w:t>SENIORS:</w:t>
      </w:r>
      <w:r w:rsidRPr="005E6E53">
        <w:rPr>
          <w:szCs w:val="24"/>
        </w:rPr>
        <w:t xml:space="preserve"> There is an </w:t>
      </w:r>
      <w:r w:rsidRPr="005E6E53">
        <w:rPr>
          <w:b/>
          <w:bCs/>
          <w:i/>
          <w:iCs/>
          <w:szCs w:val="24"/>
        </w:rPr>
        <w:t>East Los Angeles College (ELAC) Application Workshop</w:t>
      </w:r>
      <w:r w:rsidRPr="005E6E53">
        <w:rPr>
          <w:szCs w:val="24"/>
        </w:rPr>
        <w:t xml:space="preserve"> on </w:t>
      </w:r>
      <w:r w:rsidRPr="005E6E53">
        <w:rPr>
          <w:b/>
          <w:bCs/>
          <w:i/>
          <w:iCs/>
          <w:szCs w:val="24"/>
        </w:rPr>
        <w:t>January 13 during lunch at the Career Center</w:t>
      </w:r>
      <w:r w:rsidRPr="005E6E53">
        <w:rPr>
          <w:szCs w:val="24"/>
        </w:rPr>
        <w:t xml:space="preserve">.  At the workshop, you can also sign up to attend </w:t>
      </w:r>
      <w:r w:rsidRPr="005E6E53">
        <w:rPr>
          <w:szCs w:val="24"/>
          <w:u w:val="single"/>
        </w:rPr>
        <w:t>Assessment, Orientation, and Counseling Day at ELAC on March 6</w:t>
      </w:r>
      <w:r w:rsidRPr="005E6E53">
        <w:rPr>
          <w:szCs w:val="24"/>
        </w:rPr>
        <w:t xml:space="preserve">.  By completing the AOC process, you will receive priority registration for </w:t>
      </w:r>
      <w:proofErr w:type="gramStart"/>
      <w:r w:rsidRPr="005E6E53">
        <w:rPr>
          <w:szCs w:val="24"/>
        </w:rPr>
        <w:t>Fall</w:t>
      </w:r>
      <w:proofErr w:type="gramEnd"/>
      <w:r w:rsidRPr="005E6E53">
        <w:rPr>
          <w:szCs w:val="24"/>
        </w:rPr>
        <w:t xml:space="preserve"> 2015 classes.  Spots for AOC Day are limited!  Sign up and visit the Career Center for more info.</w:t>
      </w:r>
    </w:p>
    <w:p w:rsidR="002900D9" w:rsidRPr="005E6E53" w:rsidRDefault="002900D9" w:rsidP="002900D9">
      <w:pPr>
        <w:spacing w:before="100" w:beforeAutospacing="1"/>
        <w:rPr>
          <w:szCs w:val="24"/>
        </w:rPr>
      </w:pPr>
      <w:r w:rsidRPr="005E6E53">
        <w:rPr>
          <w:b/>
          <w:szCs w:val="24"/>
        </w:rPr>
        <w:t>SENIORS:</w:t>
      </w:r>
      <w:r w:rsidRPr="005E6E53">
        <w:rPr>
          <w:szCs w:val="24"/>
        </w:rPr>
        <w:t xml:space="preserve">  Apply for the 2015 Sam &amp; Jackie Wong Alhambra Source Scholarship, EXPLORING YOUR ROOTS.  Six winners will each receive $500.  Pick up information in the Guidance Office.  </w:t>
      </w:r>
      <w:r w:rsidRPr="005E6E53">
        <w:rPr>
          <w:b/>
          <w:szCs w:val="24"/>
        </w:rPr>
        <w:t>Deadline</w:t>
      </w:r>
      <w:r w:rsidRPr="005E6E53">
        <w:rPr>
          <w:szCs w:val="24"/>
        </w:rPr>
        <w:t xml:space="preserve"> for the 2015 Sam &amp; Jackie Wong Alhambra Source Scholarship is February 15, 2015.  </w:t>
      </w:r>
    </w:p>
    <w:p w:rsidR="001B07BF" w:rsidRPr="005E6E53" w:rsidRDefault="001B07BF" w:rsidP="00BA3F5B">
      <w:pPr>
        <w:rPr>
          <w:szCs w:val="24"/>
        </w:rPr>
      </w:pPr>
    </w:p>
    <w:p w:rsidR="00BA3F5B" w:rsidRPr="005E6E53" w:rsidRDefault="00BA3F5B" w:rsidP="00BA3F5B">
      <w:pPr>
        <w:rPr>
          <w:szCs w:val="24"/>
        </w:rPr>
      </w:pPr>
      <w:r w:rsidRPr="005E6E53">
        <w:rPr>
          <w:b/>
          <w:szCs w:val="24"/>
        </w:rPr>
        <w:t>SENIORS:</w:t>
      </w:r>
      <w:r w:rsidRPr="005E6E53">
        <w:rPr>
          <w:szCs w:val="24"/>
        </w:rPr>
        <w:t>  The website for the 2014-2015 CTA Scholarships &amp; Awards is:</w:t>
      </w:r>
    </w:p>
    <w:p w:rsidR="00C931EF" w:rsidRPr="005E6E53" w:rsidRDefault="00532270" w:rsidP="00A54342">
      <w:pPr>
        <w:rPr>
          <w:rStyle w:val="Hyperlink"/>
          <w:szCs w:val="24"/>
        </w:rPr>
      </w:pPr>
      <w:hyperlink r:id="rId12" w:tgtFrame="_blank" w:history="1">
        <w:r w:rsidR="00BA3F5B" w:rsidRPr="005E6E53">
          <w:rPr>
            <w:rStyle w:val="Hyperlink"/>
            <w:szCs w:val="24"/>
          </w:rPr>
          <w:t>https://www.cta.org/scholarships</w:t>
        </w:r>
      </w:hyperlink>
    </w:p>
    <w:p w:rsidR="00C95AF7" w:rsidRPr="005E6E53" w:rsidRDefault="00C95AF7" w:rsidP="00A54342">
      <w:pPr>
        <w:rPr>
          <w:rStyle w:val="Hyperlink"/>
          <w:szCs w:val="24"/>
        </w:rPr>
      </w:pPr>
    </w:p>
    <w:p w:rsidR="00C95AF7" w:rsidRPr="005E6E53" w:rsidRDefault="00C95AF7" w:rsidP="00A54342">
      <w:pPr>
        <w:rPr>
          <w:szCs w:val="24"/>
        </w:rPr>
      </w:pPr>
      <w:r w:rsidRPr="005E6E53">
        <w:rPr>
          <w:b/>
          <w:szCs w:val="24"/>
        </w:rPr>
        <w:t>SENIORS:</w:t>
      </w:r>
      <w:r w:rsidRPr="005E6E53">
        <w:rPr>
          <w:szCs w:val="24"/>
        </w:rPr>
        <w:t>  2014-15 Edison Scholars Program is offering 30 scholarships valued at $40,000 each.  You must have a 2.8 GPA or above live in or attend public or private high school in SCE's service area and you plan to study science, technology, engineering and math also known as (STEM) fields.  Deadline is February 1, 2015.</w:t>
      </w:r>
    </w:p>
    <w:p w:rsidR="0063798E" w:rsidRPr="005E6E53" w:rsidRDefault="0063798E" w:rsidP="00A54342">
      <w:pPr>
        <w:rPr>
          <w:szCs w:val="24"/>
        </w:rPr>
      </w:pPr>
    </w:p>
    <w:p w:rsidR="0063798E" w:rsidRPr="005E6E53" w:rsidRDefault="0063798E" w:rsidP="0063798E">
      <w:pPr>
        <w:rPr>
          <w:rFonts w:ascii="Times New Roman" w:hAnsi="Times New Roman"/>
          <w:szCs w:val="24"/>
        </w:rPr>
      </w:pPr>
      <w:r w:rsidRPr="005E6E53">
        <w:rPr>
          <w:rFonts w:ascii="Times New Roman" w:hAnsi="Times New Roman"/>
          <w:b/>
          <w:bCs/>
          <w:szCs w:val="24"/>
        </w:rPr>
        <w:t>SENIORS:</w:t>
      </w:r>
      <w:r w:rsidRPr="005E6E53">
        <w:rPr>
          <w:rFonts w:ascii="Times New Roman" w:hAnsi="Times New Roman"/>
          <w:szCs w:val="24"/>
        </w:rPr>
        <w:t> There is an </w:t>
      </w:r>
      <w:r w:rsidRPr="005E6E53">
        <w:rPr>
          <w:rFonts w:ascii="Times New Roman" w:hAnsi="Times New Roman"/>
          <w:b/>
          <w:bCs/>
          <w:szCs w:val="24"/>
        </w:rPr>
        <w:t>East Los Angeles College (ELAC) Application Workshop</w:t>
      </w:r>
      <w:r w:rsidRPr="005E6E53">
        <w:rPr>
          <w:rFonts w:ascii="Times New Roman" w:hAnsi="Times New Roman"/>
          <w:szCs w:val="24"/>
        </w:rPr>
        <w:t> on </w:t>
      </w:r>
      <w:r w:rsidRPr="005E6E53">
        <w:rPr>
          <w:rFonts w:ascii="Times New Roman" w:hAnsi="Times New Roman"/>
          <w:b/>
          <w:bCs/>
          <w:szCs w:val="24"/>
        </w:rPr>
        <w:t>January 13 during lunch at the Career Center</w:t>
      </w:r>
      <w:r w:rsidRPr="005E6E53">
        <w:rPr>
          <w:rFonts w:ascii="Times New Roman" w:hAnsi="Times New Roman"/>
          <w:szCs w:val="24"/>
        </w:rPr>
        <w:t>.  At the workshop, you can also sign up to attend </w:t>
      </w:r>
      <w:r w:rsidRPr="005E6E53">
        <w:rPr>
          <w:rFonts w:ascii="Times New Roman" w:hAnsi="Times New Roman"/>
          <w:szCs w:val="24"/>
          <w:u w:val="single"/>
        </w:rPr>
        <w:t>Assessment, Orientation, and Counseling Day at ELAC on March 6</w:t>
      </w:r>
      <w:r w:rsidRPr="005E6E53">
        <w:rPr>
          <w:rFonts w:ascii="Times New Roman" w:hAnsi="Times New Roman"/>
          <w:szCs w:val="24"/>
        </w:rPr>
        <w:t xml:space="preserve">.  By completing the AOC process, you will receive priority registration for </w:t>
      </w:r>
      <w:proofErr w:type="gramStart"/>
      <w:r w:rsidRPr="005E6E53">
        <w:rPr>
          <w:rFonts w:ascii="Times New Roman" w:hAnsi="Times New Roman"/>
          <w:szCs w:val="24"/>
        </w:rPr>
        <w:t>Fall</w:t>
      </w:r>
      <w:proofErr w:type="gramEnd"/>
      <w:r w:rsidRPr="005E6E53">
        <w:rPr>
          <w:rFonts w:ascii="Times New Roman" w:hAnsi="Times New Roman"/>
          <w:szCs w:val="24"/>
        </w:rPr>
        <w:t xml:space="preserve"> 2015 classes.  Spots for AOC Day are limited!  Sign up and </w:t>
      </w:r>
      <w:proofErr w:type="gramStart"/>
      <w:r w:rsidRPr="005E6E53">
        <w:rPr>
          <w:rFonts w:ascii="Times New Roman" w:hAnsi="Times New Roman"/>
          <w:szCs w:val="24"/>
        </w:rPr>
        <w:t>visit  the</w:t>
      </w:r>
      <w:proofErr w:type="gramEnd"/>
      <w:r w:rsidRPr="005E6E53">
        <w:rPr>
          <w:rFonts w:ascii="Times New Roman" w:hAnsi="Times New Roman"/>
          <w:szCs w:val="24"/>
        </w:rPr>
        <w:t xml:space="preserve"> Career Center for more info.</w:t>
      </w:r>
    </w:p>
    <w:p w:rsidR="0063798E" w:rsidRPr="005E6E53" w:rsidRDefault="0063798E" w:rsidP="0063798E">
      <w:pPr>
        <w:rPr>
          <w:rFonts w:ascii="Times New Roman" w:hAnsi="Times New Roman"/>
          <w:szCs w:val="24"/>
        </w:rPr>
      </w:pPr>
    </w:p>
    <w:p w:rsidR="0063798E" w:rsidRPr="005E6E53" w:rsidRDefault="0063798E" w:rsidP="0063798E">
      <w:pPr>
        <w:rPr>
          <w:rFonts w:ascii="Times New Roman" w:hAnsi="Times New Roman"/>
          <w:szCs w:val="24"/>
        </w:rPr>
      </w:pPr>
      <w:r w:rsidRPr="005E6E53">
        <w:rPr>
          <w:rFonts w:ascii="Times New Roman" w:hAnsi="Times New Roman"/>
          <w:b/>
          <w:bCs/>
          <w:szCs w:val="24"/>
        </w:rPr>
        <w:t xml:space="preserve">College Field Trip: </w:t>
      </w:r>
      <w:r w:rsidRPr="005E6E53">
        <w:rPr>
          <w:rFonts w:ascii="Times New Roman" w:hAnsi="Times New Roman"/>
          <w:szCs w:val="24"/>
        </w:rPr>
        <w:t xml:space="preserve">We are taking a group of students to </w:t>
      </w:r>
      <w:r w:rsidRPr="005E6E53">
        <w:rPr>
          <w:rFonts w:ascii="Times New Roman" w:hAnsi="Times New Roman"/>
          <w:b/>
          <w:bCs/>
          <w:szCs w:val="24"/>
        </w:rPr>
        <w:t>Cal State University Northridge (CSUN)</w:t>
      </w:r>
      <w:r w:rsidRPr="005E6E53">
        <w:rPr>
          <w:rFonts w:ascii="Times New Roman" w:hAnsi="Times New Roman"/>
          <w:szCs w:val="24"/>
        </w:rPr>
        <w:t xml:space="preserve"> for a campus tour on Tuesday February 24.  Sign up in the Career Center </w:t>
      </w:r>
      <w:proofErr w:type="gramStart"/>
      <w:r w:rsidRPr="005E6E53">
        <w:rPr>
          <w:rFonts w:ascii="Times New Roman" w:hAnsi="Times New Roman"/>
          <w:szCs w:val="24"/>
        </w:rPr>
        <w:t>asap</w:t>
      </w:r>
      <w:proofErr w:type="gramEnd"/>
      <w:r w:rsidRPr="005E6E53">
        <w:rPr>
          <w:rFonts w:ascii="Times New Roman" w:hAnsi="Times New Roman"/>
          <w:szCs w:val="24"/>
        </w:rPr>
        <w:t>-- first come first serve!  Go Matadors!  - Ms. Yu</w:t>
      </w:r>
    </w:p>
    <w:p w:rsidR="0063798E" w:rsidRPr="005E6E53" w:rsidRDefault="0063798E" w:rsidP="0063798E">
      <w:pPr>
        <w:rPr>
          <w:rFonts w:ascii="Times New Roman" w:hAnsi="Times New Roman"/>
          <w:szCs w:val="24"/>
        </w:rPr>
      </w:pPr>
    </w:p>
    <w:p w:rsidR="0063798E" w:rsidRPr="005E6E53" w:rsidRDefault="0063798E" w:rsidP="0063798E">
      <w:pPr>
        <w:rPr>
          <w:rFonts w:ascii="Times New Roman" w:hAnsi="Times New Roman"/>
          <w:szCs w:val="24"/>
        </w:rPr>
      </w:pPr>
      <w:r w:rsidRPr="005E6E53">
        <w:rPr>
          <w:rFonts w:ascii="Times New Roman" w:hAnsi="Times New Roman"/>
          <w:b/>
          <w:bCs/>
          <w:szCs w:val="24"/>
        </w:rPr>
        <w:t xml:space="preserve">College presentation: </w:t>
      </w:r>
      <w:r w:rsidRPr="005E6E53">
        <w:rPr>
          <w:rFonts w:ascii="Times New Roman" w:hAnsi="Times New Roman"/>
          <w:szCs w:val="24"/>
        </w:rPr>
        <w:t>Interested in hospitality management, culinary arts, or gastronomy (study of food and culture)?  A representative from </w:t>
      </w:r>
      <w:r w:rsidRPr="005E6E53">
        <w:rPr>
          <w:rFonts w:ascii="Times New Roman" w:hAnsi="Times New Roman"/>
          <w:b/>
          <w:bCs/>
          <w:szCs w:val="24"/>
          <w:u w:val="single"/>
        </w:rPr>
        <w:t>Le Cordon Bleu College of Culinary Arts</w:t>
      </w:r>
      <w:r w:rsidRPr="005E6E53">
        <w:rPr>
          <w:rFonts w:ascii="Times New Roman" w:hAnsi="Times New Roman"/>
          <w:szCs w:val="24"/>
        </w:rPr>
        <w:t xml:space="preserve"> will be in the Career Center on Thursday January 22 during Period 3 to answer questions you have about college and cooking.  Sign up in the Career Center to attend.</w:t>
      </w:r>
    </w:p>
    <w:p w:rsidR="006474AD" w:rsidRPr="005E6E53" w:rsidRDefault="006474AD" w:rsidP="0063798E">
      <w:pPr>
        <w:rPr>
          <w:rFonts w:ascii="Times New Roman" w:hAnsi="Times New Roman"/>
          <w:szCs w:val="24"/>
        </w:rPr>
      </w:pPr>
    </w:p>
    <w:p w:rsidR="006474AD" w:rsidRPr="005E6E53" w:rsidRDefault="006474AD" w:rsidP="0063798E">
      <w:pPr>
        <w:rPr>
          <w:rFonts w:ascii="Times New Roman" w:hAnsi="Times New Roman"/>
          <w:szCs w:val="24"/>
        </w:rPr>
      </w:pPr>
    </w:p>
    <w:p w:rsidR="0063798E" w:rsidRPr="005E6E53" w:rsidRDefault="0063798E" w:rsidP="0063798E">
      <w:pPr>
        <w:rPr>
          <w:rFonts w:ascii="Times New Roman" w:hAnsi="Times New Roman"/>
          <w:szCs w:val="24"/>
        </w:rPr>
      </w:pPr>
    </w:p>
    <w:p w:rsidR="0063798E" w:rsidRPr="005E6E53" w:rsidRDefault="0063798E" w:rsidP="00A54342">
      <w:pPr>
        <w:rPr>
          <w:szCs w:val="24"/>
        </w:rPr>
      </w:pPr>
    </w:p>
    <w:p w:rsidR="00407916" w:rsidRPr="005E6E53" w:rsidRDefault="00407916" w:rsidP="00E72C54">
      <w:pPr>
        <w:rPr>
          <w:rFonts w:ascii="Times New Roman" w:hAnsi="Times New Roman"/>
          <w:b/>
          <w:bCs/>
          <w:color w:val="CC0000"/>
          <w:szCs w:val="24"/>
        </w:rPr>
      </w:pPr>
    </w:p>
    <w:sectPr w:rsidR="00407916" w:rsidRPr="005E6E53" w:rsidSect="00EA727F">
      <w:footerReference w:type="default" r:id="rId13"/>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32270" w:rsidRDefault="00532270">
      <w:r>
        <w:separator/>
      </w:r>
    </w:p>
  </w:endnote>
  <w:endnote w:type="continuationSeparator" w:id="0">
    <w:p w:rsidR="00532270" w:rsidRDefault="005322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Times">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20002A87" w:usb1="80000000" w:usb2="00000008"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4B92" w:rsidRPr="00256CAF" w:rsidRDefault="00532270"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32270" w:rsidRDefault="00532270">
      <w:r>
        <w:separator/>
      </w:r>
    </w:p>
  </w:footnote>
  <w:footnote w:type="continuationSeparator" w:id="0">
    <w:p w:rsidR="00532270" w:rsidRDefault="0053227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6" type="#_x0000_t75" alt="https://ssl.gstatic.com/ui/v1/icons/mail/images/cleardot.gif" style="width:1pt;height:1pt;visibility:visible;mso-wrap-style:square" o:bullet="t">
        <v:imagedata r:id="rId1" o:title="cleardot"/>
      </v:shape>
    </w:pict>
  </w:numPicBullet>
  <w:abstractNum w:abstractNumId="0">
    <w:nsid w:val="09DE4278"/>
    <w:multiLevelType w:val="hybridMultilevel"/>
    <w:tmpl w:val="5C3847CC"/>
    <w:lvl w:ilvl="0" w:tplc="B680CECA">
      <w:start w:val="1"/>
      <w:numFmt w:val="bullet"/>
      <w:lvlText w:val=""/>
      <w:lvlPicBulletId w:val="0"/>
      <w:lvlJc w:val="left"/>
      <w:pPr>
        <w:tabs>
          <w:tab w:val="num" w:pos="720"/>
        </w:tabs>
        <w:ind w:left="720" w:hanging="360"/>
      </w:pPr>
      <w:rPr>
        <w:rFonts w:ascii="Symbol" w:hAnsi="Symbol" w:hint="default"/>
      </w:rPr>
    </w:lvl>
    <w:lvl w:ilvl="1" w:tplc="9102883E" w:tentative="1">
      <w:start w:val="1"/>
      <w:numFmt w:val="bullet"/>
      <w:lvlText w:val=""/>
      <w:lvlJc w:val="left"/>
      <w:pPr>
        <w:tabs>
          <w:tab w:val="num" w:pos="1440"/>
        </w:tabs>
        <w:ind w:left="1440" w:hanging="360"/>
      </w:pPr>
      <w:rPr>
        <w:rFonts w:ascii="Symbol" w:hAnsi="Symbol" w:hint="default"/>
      </w:rPr>
    </w:lvl>
    <w:lvl w:ilvl="2" w:tplc="1348F5C6" w:tentative="1">
      <w:start w:val="1"/>
      <w:numFmt w:val="bullet"/>
      <w:lvlText w:val=""/>
      <w:lvlJc w:val="left"/>
      <w:pPr>
        <w:tabs>
          <w:tab w:val="num" w:pos="2160"/>
        </w:tabs>
        <w:ind w:left="2160" w:hanging="360"/>
      </w:pPr>
      <w:rPr>
        <w:rFonts w:ascii="Symbol" w:hAnsi="Symbol" w:hint="default"/>
      </w:rPr>
    </w:lvl>
    <w:lvl w:ilvl="3" w:tplc="378ED3C0" w:tentative="1">
      <w:start w:val="1"/>
      <w:numFmt w:val="bullet"/>
      <w:lvlText w:val=""/>
      <w:lvlJc w:val="left"/>
      <w:pPr>
        <w:tabs>
          <w:tab w:val="num" w:pos="2880"/>
        </w:tabs>
        <w:ind w:left="2880" w:hanging="360"/>
      </w:pPr>
      <w:rPr>
        <w:rFonts w:ascii="Symbol" w:hAnsi="Symbol" w:hint="default"/>
      </w:rPr>
    </w:lvl>
    <w:lvl w:ilvl="4" w:tplc="178E14FE" w:tentative="1">
      <w:start w:val="1"/>
      <w:numFmt w:val="bullet"/>
      <w:lvlText w:val=""/>
      <w:lvlJc w:val="left"/>
      <w:pPr>
        <w:tabs>
          <w:tab w:val="num" w:pos="3600"/>
        </w:tabs>
        <w:ind w:left="3600" w:hanging="360"/>
      </w:pPr>
      <w:rPr>
        <w:rFonts w:ascii="Symbol" w:hAnsi="Symbol" w:hint="default"/>
      </w:rPr>
    </w:lvl>
    <w:lvl w:ilvl="5" w:tplc="D442A3C8" w:tentative="1">
      <w:start w:val="1"/>
      <w:numFmt w:val="bullet"/>
      <w:lvlText w:val=""/>
      <w:lvlJc w:val="left"/>
      <w:pPr>
        <w:tabs>
          <w:tab w:val="num" w:pos="4320"/>
        </w:tabs>
        <w:ind w:left="4320" w:hanging="360"/>
      </w:pPr>
      <w:rPr>
        <w:rFonts w:ascii="Symbol" w:hAnsi="Symbol" w:hint="default"/>
      </w:rPr>
    </w:lvl>
    <w:lvl w:ilvl="6" w:tplc="C5108F7E" w:tentative="1">
      <w:start w:val="1"/>
      <w:numFmt w:val="bullet"/>
      <w:lvlText w:val=""/>
      <w:lvlJc w:val="left"/>
      <w:pPr>
        <w:tabs>
          <w:tab w:val="num" w:pos="5040"/>
        </w:tabs>
        <w:ind w:left="5040" w:hanging="360"/>
      </w:pPr>
      <w:rPr>
        <w:rFonts w:ascii="Symbol" w:hAnsi="Symbol" w:hint="default"/>
      </w:rPr>
    </w:lvl>
    <w:lvl w:ilvl="7" w:tplc="5F84E89A" w:tentative="1">
      <w:start w:val="1"/>
      <w:numFmt w:val="bullet"/>
      <w:lvlText w:val=""/>
      <w:lvlJc w:val="left"/>
      <w:pPr>
        <w:tabs>
          <w:tab w:val="num" w:pos="5760"/>
        </w:tabs>
        <w:ind w:left="5760" w:hanging="360"/>
      </w:pPr>
      <w:rPr>
        <w:rFonts w:ascii="Symbol" w:hAnsi="Symbol" w:hint="default"/>
      </w:rPr>
    </w:lvl>
    <w:lvl w:ilvl="8" w:tplc="166693AE" w:tentative="1">
      <w:start w:val="1"/>
      <w:numFmt w:val="bullet"/>
      <w:lvlText w:val=""/>
      <w:lvlJc w:val="left"/>
      <w:pPr>
        <w:tabs>
          <w:tab w:val="num" w:pos="6480"/>
        </w:tabs>
        <w:ind w:left="6480" w:hanging="360"/>
      </w:pPr>
      <w:rPr>
        <w:rFonts w:ascii="Symbol" w:hAnsi="Symbol" w:hint="default"/>
      </w:rPr>
    </w:lvl>
  </w:abstractNum>
  <w:abstractNum w:abstractNumId="1">
    <w:nsid w:val="0EA047ED"/>
    <w:multiLevelType w:val="hybridMultilevel"/>
    <w:tmpl w:val="40046E9C"/>
    <w:lvl w:ilvl="0" w:tplc="D5BC0954">
      <w:start w:val="1"/>
      <w:numFmt w:val="bullet"/>
      <w:lvlText w:val=""/>
      <w:lvlPicBulletId w:val="0"/>
      <w:lvlJc w:val="left"/>
      <w:pPr>
        <w:tabs>
          <w:tab w:val="num" w:pos="720"/>
        </w:tabs>
        <w:ind w:left="720" w:hanging="360"/>
      </w:pPr>
      <w:rPr>
        <w:rFonts w:ascii="Symbol" w:hAnsi="Symbol" w:hint="default"/>
      </w:rPr>
    </w:lvl>
    <w:lvl w:ilvl="1" w:tplc="227429DC" w:tentative="1">
      <w:start w:val="1"/>
      <w:numFmt w:val="bullet"/>
      <w:lvlText w:val=""/>
      <w:lvlJc w:val="left"/>
      <w:pPr>
        <w:tabs>
          <w:tab w:val="num" w:pos="1440"/>
        </w:tabs>
        <w:ind w:left="1440" w:hanging="360"/>
      </w:pPr>
      <w:rPr>
        <w:rFonts w:ascii="Symbol" w:hAnsi="Symbol" w:hint="default"/>
      </w:rPr>
    </w:lvl>
    <w:lvl w:ilvl="2" w:tplc="539A919A" w:tentative="1">
      <w:start w:val="1"/>
      <w:numFmt w:val="bullet"/>
      <w:lvlText w:val=""/>
      <w:lvlJc w:val="left"/>
      <w:pPr>
        <w:tabs>
          <w:tab w:val="num" w:pos="2160"/>
        </w:tabs>
        <w:ind w:left="2160" w:hanging="360"/>
      </w:pPr>
      <w:rPr>
        <w:rFonts w:ascii="Symbol" w:hAnsi="Symbol" w:hint="default"/>
      </w:rPr>
    </w:lvl>
    <w:lvl w:ilvl="3" w:tplc="6E32FD80" w:tentative="1">
      <w:start w:val="1"/>
      <w:numFmt w:val="bullet"/>
      <w:lvlText w:val=""/>
      <w:lvlJc w:val="left"/>
      <w:pPr>
        <w:tabs>
          <w:tab w:val="num" w:pos="2880"/>
        </w:tabs>
        <w:ind w:left="2880" w:hanging="360"/>
      </w:pPr>
      <w:rPr>
        <w:rFonts w:ascii="Symbol" w:hAnsi="Symbol" w:hint="default"/>
      </w:rPr>
    </w:lvl>
    <w:lvl w:ilvl="4" w:tplc="A0E622CE" w:tentative="1">
      <w:start w:val="1"/>
      <w:numFmt w:val="bullet"/>
      <w:lvlText w:val=""/>
      <w:lvlJc w:val="left"/>
      <w:pPr>
        <w:tabs>
          <w:tab w:val="num" w:pos="3600"/>
        </w:tabs>
        <w:ind w:left="3600" w:hanging="360"/>
      </w:pPr>
      <w:rPr>
        <w:rFonts w:ascii="Symbol" w:hAnsi="Symbol" w:hint="default"/>
      </w:rPr>
    </w:lvl>
    <w:lvl w:ilvl="5" w:tplc="8C842C7C" w:tentative="1">
      <w:start w:val="1"/>
      <w:numFmt w:val="bullet"/>
      <w:lvlText w:val=""/>
      <w:lvlJc w:val="left"/>
      <w:pPr>
        <w:tabs>
          <w:tab w:val="num" w:pos="4320"/>
        </w:tabs>
        <w:ind w:left="4320" w:hanging="360"/>
      </w:pPr>
      <w:rPr>
        <w:rFonts w:ascii="Symbol" w:hAnsi="Symbol" w:hint="default"/>
      </w:rPr>
    </w:lvl>
    <w:lvl w:ilvl="6" w:tplc="EEACD240" w:tentative="1">
      <w:start w:val="1"/>
      <w:numFmt w:val="bullet"/>
      <w:lvlText w:val=""/>
      <w:lvlJc w:val="left"/>
      <w:pPr>
        <w:tabs>
          <w:tab w:val="num" w:pos="5040"/>
        </w:tabs>
        <w:ind w:left="5040" w:hanging="360"/>
      </w:pPr>
      <w:rPr>
        <w:rFonts w:ascii="Symbol" w:hAnsi="Symbol" w:hint="default"/>
      </w:rPr>
    </w:lvl>
    <w:lvl w:ilvl="7" w:tplc="9F8E8C5E" w:tentative="1">
      <w:start w:val="1"/>
      <w:numFmt w:val="bullet"/>
      <w:lvlText w:val=""/>
      <w:lvlJc w:val="left"/>
      <w:pPr>
        <w:tabs>
          <w:tab w:val="num" w:pos="5760"/>
        </w:tabs>
        <w:ind w:left="5760" w:hanging="360"/>
      </w:pPr>
      <w:rPr>
        <w:rFonts w:ascii="Symbol" w:hAnsi="Symbol" w:hint="default"/>
      </w:rPr>
    </w:lvl>
    <w:lvl w:ilvl="8" w:tplc="5ABA1ECC" w:tentative="1">
      <w:start w:val="1"/>
      <w:numFmt w:val="bullet"/>
      <w:lvlText w:val=""/>
      <w:lvlJc w:val="left"/>
      <w:pPr>
        <w:tabs>
          <w:tab w:val="num" w:pos="6480"/>
        </w:tabs>
        <w:ind w:left="6480" w:hanging="360"/>
      </w:pPr>
      <w:rPr>
        <w:rFonts w:ascii="Symbol" w:hAnsi="Symbol" w:hint="default"/>
      </w:rPr>
    </w:lvl>
  </w:abstractNum>
  <w:abstractNum w:abstractNumId="2">
    <w:nsid w:val="31E43DE2"/>
    <w:multiLevelType w:val="hybridMultilevel"/>
    <w:tmpl w:val="76306C86"/>
    <w:lvl w:ilvl="0" w:tplc="F0B29A0E">
      <w:start w:val="1"/>
      <w:numFmt w:val="bullet"/>
      <w:lvlText w:val=""/>
      <w:lvlPicBulletId w:val="0"/>
      <w:lvlJc w:val="left"/>
      <w:pPr>
        <w:tabs>
          <w:tab w:val="num" w:pos="720"/>
        </w:tabs>
        <w:ind w:left="720" w:hanging="360"/>
      </w:pPr>
      <w:rPr>
        <w:rFonts w:ascii="Symbol" w:hAnsi="Symbol" w:hint="default"/>
      </w:rPr>
    </w:lvl>
    <w:lvl w:ilvl="1" w:tplc="9790D424" w:tentative="1">
      <w:start w:val="1"/>
      <w:numFmt w:val="bullet"/>
      <w:lvlText w:val=""/>
      <w:lvlJc w:val="left"/>
      <w:pPr>
        <w:tabs>
          <w:tab w:val="num" w:pos="1440"/>
        </w:tabs>
        <w:ind w:left="1440" w:hanging="360"/>
      </w:pPr>
      <w:rPr>
        <w:rFonts w:ascii="Symbol" w:hAnsi="Symbol" w:hint="default"/>
      </w:rPr>
    </w:lvl>
    <w:lvl w:ilvl="2" w:tplc="0EFC5FCA" w:tentative="1">
      <w:start w:val="1"/>
      <w:numFmt w:val="bullet"/>
      <w:lvlText w:val=""/>
      <w:lvlJc w:val="left"/>
      <w:pPr>
        <w:tabs>
          <w:tab w:val="num" w:pos="2160"/>
        </w:tabs>
        <w:ind w:left="2160" w:hanging="360"/>
      </w:pPr>
      <w:rPr>
        <w:rFonts w:ascii="Symbol" w:hAnsi="Symbol" w:hint="default"/>
      </w:rPr>
    </w:lvl>
    <w:lvl w:ilvl="3" w:tplc="655CF69C" w:tentative="1">
      <w:start w:val="1"/>
      <w:numFmt w:val="bullet"/>
      <w:lvlText w:val=""/>
      <w:lvlJc w:val="left"/>
      <w:pPr>
        <w:tabs>
          <w:tab w:val="num" w:pos="2880"/>
        </w:tabs>
        <w:ind w:left="2880" w:hanging="360"/>
      </w:pPr>
      <w:rPr>
        <w:rFonts w:ascii="Symbol" w:hAnsi="Symbol" w:hint="default"/>
      </w:rPr>
    </w:lvl>
    <w:lvl w:ilvl="4" w:tplc="4B74F4B0" w:tentative="1">
      <w:start w:val="1"/>
      <w:numFmt w:val="bullet"/>
      <w:lvlText w:val=""/>
      <w:lvlJc w:val="left"/>
      <w:pPr>
        <w:tabs>
          <w:tab w:val="num" w:pos="3600"/>
        </w:tabs>
        <w:ind w:left="3600" w:hanging="360"/>
      </w:pPr>
      <w:rPr>
        <w:rFonts w:ascii="Symbol" w:hAnsi="Symbol" w:hint="default"/>
      </w:rPr>
    </w:lvl>
    <w:lvl w:ilvl="5" w:tplc="C2CA6956" w:tentative="1">
      <w:start w:val="1"/>
      <w:numFmt w:val="bullet"/>
      <w:lvlText w:val=""/>
      <w:lvlJc w:val="left"/>
      <w:pPr>
        <w:tabs>
          <w:tab w:val="num" w:pos="4320"/>
        </w:tabs>
        <w:ind w:left="4320" w:hanging="360"/>
      </w:pPr>
      <w:rPr>
        <w:rFonts w:ascii="Symbol" w:hAnsi="Symbol" w:hint="default"/>
      </w:rPr>
    </w:lvl>
    <w:lvl w:ilvl="6" w:tplc="8FA2BCA2" w:tentative="1">
      <w:start w:val="1"/>
      <w:numFmt w:val="bullet"/>
      <w:lvlText w:val=""/>
      <w:lvlJc w:val="left"/>
      <w:pPr>
        <w:tabs>
          <w:tab w:val="num" w:pos="5040"/>
        </w:tabs>
        <w:ind w:left="5040" w:hanging="360"/>
      </w:pPr>
      <w:rPr>
        <w:rFonts w:ascii="Symbol" w:hAnsi="Symbol" w:hint="default"/>
      </w:rPr>
    </w:lvl>
    <w:lvl w:ilvl="7" w:tplc="3E72240A" w:tentative="1">
      <w:start w:val="1"/>
      <w:numFmt w:val="bullet"/>
      <w:lvlText w:val=""/>
      <w:lvlJc w:val="left"/>
      <w:pPr>
        <w:tabs>
          <w:tab w:val="num" w:pos="5760"/>
        </w:tabs>
        <w:ind w:left="5760" w:hanging="360"/>
      </w:pPr>
      <w:rPr>
        <w:rFonts w:ascii="Symbol" w:hAnsi="Symbol" w:hint="default"/>
      </w:rPr>
    </w:lvl>
    <w:lvl w:ilvl="8" w:tplc="0DD89202" w:tentative="1">
      <w:start w:val="1"/>
      <w:numFmt w:val="bullet"/>
      <w:lvlText w:val=""/>
      <w:lvlJc w:val="left"/>
      <w:pPr>
        <w:tabs>
          <w:tab w:val="num" w:pos="6480"/>
        </w:tabs>
        <w:ind w:left="6480" w:hanging="360"/>
      </w:pPr>
      <w:rPr>
        <w:rFonts w:ascii="Symbol" w:hAnsi="Symbol" w:hint="default"/>
      </w:rPr>
    </w:lvl>
  </w:abstractNum>
  <w:abstractNum w:abstractNumId="3">
    <w:nsid w:val="32D37B88"/>
    <w:multiLevelType w:val="hybridMultilevel"/>
    <w:tmpl w:val="8EB8AA36"/>
    <w:lvl w:ilvl="0" w:tplc="C4408540">
      <w:start w:val="3120"/>
      <w:numFmt w:val="decimal"/>
      <w:lvlText w:val="%1"/>
      <w:lvlJc w:val="left"/>
      <w:pPr>
        <w:ind w:left="840" w:hanging="480"/>
      </w:pPr>
      <w:rPr>
        <w:rFonts w:ascii="Times" w:hAnsi="Times" w:cs="Time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6256266"/>
    <w:multiLevelType w:val="hybridMultilevel"/>
    <w:tmpl w:val="5810D34E"/>
    <w:lvl w:ilvl="0" w:tplc="165C4E96">
      <w:start w:val="1"/>
      <w:numFmt w:val="bullet"/>
      <w:lvlText w:val=""/>
      <w:lvlPicBulletId w:val="0"/>
      <w:lvlJc w:val="left"/>
      <w:pPr>
        <w:tabs>
          <w:tab w:val="num" w:pos="720"/>
        </w:tabs>
        <w:ind w:left="720" w:hanging="360"/>
      </w:pPr>
      <w:rPr>
        <w:rFonts w:ascii="Symbol" w:hAnsi="Symbol" w:hint="default"/>
      </w:rPr>
    </w:lvl>
    <w:lvl w:ilvl="1" w:tplc="495CDF4E" w:tentative="1">
      <w:start w:val="1"/>
      <w:numFmt w:val="bullet"/>
      <w:lvlText w:val=""/>
      <w:lvlJc w:val="left"/>
      <w:pPr>
        <w:tabs>
          <w:tab w:val="num" w:pos="1440"/>
        </w:tabs>
        <w:ind w:left="1440" w:hanging="360"/>
      </w:pPr>
      <w:rPr>
        <w:rFonts w:ascii="Symbol" w:hAnsi="Symbol" w:hint="default"/>
      </w:rPr>
    </w:lvl>
    <w:lvl w:ilvl="2" w:tplc="7690FE86" w:tentative="1">
      <w:start w:val="1"/>
      <w:numFmt w:val="bullet"/>
      <w:lvlText w:val=""/>
      <w:lvlJc w:val="left"/>
      <w:pPr>
        <w:tabs>
          <w:tab w:val="num" w:pos="2160"/>
        </w:tabs>
        <w:ind w:left="2160" w:hanging="360"/>
      </w:pPr>
      <w:rPr>
        <w:rFonts w:ascii="Symbol" w:hAnsi="Symbol" w:hint="default"/>
      </w:rPr>
    </w:lvl>
    <w:lvl w:ilvl="3" w:tplc="11007ABC" w:tentative="1">
      <w:start w:val="1"/>
      <w:numFmt w:val="bullet"/>
      <w:lvlText w:val=""/>
      <w:lvlJc w:val="left"/>
      <w:pPr>
        <w:tabs>
          <w:tab w:val="num" w:pos="2880"/>
        </w:tabs>
        <w:ind w:left="2880" w:hanging="360"/>
      </w:pPr>
      <w:rPr>
        <w:rFonts w:ascii="Symbol" w:hAnsi="Symbol" w:hint="default"/>
      </w:rPr>
    </w:lvl>
    <w:lvl w:ilvl="4" w:tplc="0E48392A" w:tentative="1">
      <w:start w:val="1"/>
      <w:numFmt w:val="bullet"/>
      <w:lvlText w:val=""/>
      <w:lvlJc w:val="left"/>
      <w:pPr>
        <w:tabs>
          <w:tab w:val="num" w:pos="3600"/>
        </w:tabs>
        <w:ind w:left="3600" w:hanging="360"/>
      </w:pPr>
      <w:rPr>
        <w:rFonts w:ascii="Symbol" w:hAnsi="Symbol" w:hint="default"/>
      </w:rPr>
    </w:lvl>
    <w:lvl w:ilvl="5" w:tplc="799846F4" w:tentative="1">
      <w:start w:val="1"/>
      <w:numFmt w:val="bullet"/>
      <w:lvlText w:val=""/>
      <w:lvlJc w:val="left"/>
      <w:pPr>
        <w:tabs>
          <w:tab w:val="num" w:pos="4320"/>
        </w:tabs>
        <w:ind w:left="4320" w:hanging="360"/>
      </w:pPr>
      <w:rPr>
        <w:rFonts w:ascii="Symbol" w:hAnsi="Symbol" w:hint="default"/>
      </w:rPr>
    </w:lvl>
    <w:lvl w:ilvl="6" w:tplc="8E5C0020" w:tentative="1">
      <w:start w:val="1"/>
      <w:numFmt w:val="bullet"/>
      <w:lvlText w:val=""/>
      <w:lvlJc w:val="left"/>
      <w:pPr>
        <w:tabs>
          <w:tab w:val="num" w:pos="5040"/>
        </w:tabs>
        <w:ind w:left="5040" w:hanging="360"/>
      </w:pPr>
      <w:rPr>
        <w:rFonts w:ascii="Symbol" w:hAnsi="Symbol" w:hint="default"/>
      </w:rPr>
    </w:lvl>
    <w:lvl w:ilvl="7" w:tplc="240EA70A" w:tentative="1">
      <w:start w:val="1"/>
      <w:numFmt w:val="bullet"/>
      <w:lvlText w:val=""/>
      <w:lvlJc w:val="left"/>
      <w:pPr>
        <w:tabs>
          <w:tab w:val="num" w:pos="5760"/>
        </w:tabs>
        <w:ind w:left="5760" w:hanging="360"/>
      </w:pPr>
      <w:rPr>
        <w:rFonts w:ascii="Symbol" w:hAnsi="Symbol" w:hint="default"/>
      </w:rPr>
    </w:lvl>
    <w:lvl w:ilvl="8" w:tplc="A8B22674" w:tentative="1">
      <w:start w:val="1"/>
      <w:numFmt w:val="bullet"/>
      <w:lvlText w:val=""/>
      <w:lvlJc w:val="left"/>
      <w:pPr>
        <w:tabs>
          <w:tab w:val="num" w:pos="6480"/>
        </w:tabs>
        <w:ind w:left="6480" w:hanging="360"/>
      </w:pPr>
      <w:rPr>
        <w:rFonts w:ascii="Symbol" w:hAnsi="Symbol" w:hint="default"/>
      </w:rPr>
    </w:lvl>
  </w:abstractNum>
  <w:abstractNum w:abstractNumId="5">
    <w:nsid w:val="3FEB4B5F"/>
    <w:multiLevelType w:val="hybridMultilevel"/>
    <w:tmpl w:val="6510ABCA"/>
    <w:lvl w:ilvl="0" w:tplc="F89E48D6">
      <w:start w:val="1"/>
      <w:numFmt w:val="bullet"/>
      <w:lvlText w:val=""/>
      <w:lvlPicBulletId w:val="0"/>
      <w:lvlJc w:val="left"/>
      <w:pPr>
        <w:tabs>
          <w:tab w:val="num" w:pos="720"/>
        </w:tabs>
        <w:ind w:left="720" w:hanging="360"/>
      </w:pPr>
      <w:rPr>
        <w:rFonts w:ascii="Symbol" w:hAnsi="Symbol" w:hint="default"/>
      </w:rPr>
    </w:lvl>
    <w:lvl w:ilvl="1" w:tplc="BB10DAF4" w:tentative="1">
      <w:start w:val="1"/>
      <w:numFmt w:val="bullet"/>
      <w:lvlText w:val=""/>
      <w:lvlJc w:val="left"/>
      <w:pPr>
        <w:tabs>
          <w:tab w:val="num" w:pos="1440"/>
        </w:tabs>
        <w:ind w:left="1440" w:hanging="360"/>
      </w:pPr>
      <w:rPr>
        <w:rFonts w:ascii="Symbol" w:hAnsi="Symbol" w:hint="default"/>
      </w:rPr>
    </w:lvl>
    <w:lvl w:ilvl="2" w:tplc="5338F1CE" w:tentative="1">
      <w:start w:val="1"/>
      <w:numFmt w:val="bullet"/>
      <w:lvlText w:val=""/>
      <w:lvlJc w:val="left"/>
      <w:pPr>
        <w:tabs>
          <w:tab w:val="num" w:pos="2160"/>
        </w:tabs>
        <w:ind w:left="2160" w:hanging="360"/>
      </w:pPr>
      <w:rPr>
        <w:rFonts w:ascii="Symbol" w:hAnsi="Symbol" w:hint="default"/>
      </w:rPr>
    </w:lvl>
    <w:lvl w:ilvl="3" w:tplc="29FC3636" w:tentative="1">
      <w:start w:val="1"/>
      <w:numFmt w:val="bullet"/>
      <w:lvlText w:val=""/>
      <w:lvlJc w:val="left"/>
      <w:pPr>
        <w:tabs>
          <w:tab w:val="num" w:pos="2880"/>
        </w:tabs>
        <w:ind w:left="2880" w:hanging="360"/>
      </w:pPr>
      <w:rPr>
        <w:rFonts w:ascii="Symbol" w:hAnsi="Symbol" w:hint="default"/>
      </w:rPr>
    </w:lvl>
    <w:lvl w:ilvl="4" w:tplc="01AEB2D6" w:tentative="1">
      <w:start w:val="1"/>
      <w:numFmt w:val="bullet"/>
      <w:lvlText w:val=""/>
      <w:lvlJc w:val="left"/>
      <w:pPr>
        <w:tabs>
          <w:tab w:val="num" w:pos="3600"/>
        </w:tabs>
        <w:ind w:left="3600" w:hanging="360"/>
      </w:pPr>
      <w:rPr>
        <w:rFonts w:ascii="Symbol" w:hAnsi="Symbol" w:hint="default"/>
      </w:rPr>
    </w:lvl>
    <w:lvl w:ilvl="5" w:tplc="4C9EA9B8" w:tentative="1">
      <w:start w:val="1"/>
      <w:numFmt w:val="bullet"/>
      <w:lvlText w:val=""/>
      <w:lvlJc w:val="left"/>
      <w:pPr>
        <w:tabs>
          <w:tab w:val="num" w:pos="4320"/>
        </w:tabs>
        <w:ind w:left="4320" w:hanging="360"/>
      </w:pPr>
      <w:rPr>
        <w:rFonts w:ascii="Symbol" w:hAnsi="Symbol" w:hint="default"/>
      </w:rPr>
    </w:lvl>
    <w:lvl w:ilvl="6" w:tplc="66F88EE6" w:tentative="1">
      <w:start w:val="1"/>
      <w:numFmt w:val="bullet"/>
      <w:lvlText w:val=""/>
      <w:lvlJc w:val="left"/>
      <w:pPr>
        <w:tabs>
          <w:tab w:val="num" w:pos="5040"/>
        </w:tabs>
        <w:ind w:left="5040" w:hanging="360"/>
      </w:pPr>
      <w:rPr>
        <w:rFonts w:ascii="Symbol" w:hAnsi="Symbol" w:hint="default"/>
      </w:rPr>
    </w:lvl>
    <w:lvl w:ilvl="7" w:tplc="AA3EAF12" w:tentative="1">
      <w:start w:val="1"/>
      <w:numFmt w:val="bullet"/>
      <w:lvlText w:val=""/>
      <w:lvlJc w:val="left"/>
      <w:pPr>
        <w:tabs>
          <w:tab w:val="num" w:pos="5760"/>
        </w:tabs>
        <w:ind w:left="5760" w:hanging="360"/>
      </w:pPr>
      <w:rPr>
        <w:rFonts w:ascii="Symbol" w:hAnsi="Symbol" w:hint="default"/>
      </w:rPr>
    </w:lvl>
    <w:lvl w:ilvl="8" w:tplc="E5687522" w:tentative="1">
      <w:start w:val="1"/>
      <w:numFmt w:val="bullet"/>
      <w:lvlText w:val=""/>
      <w:lvlJc w:val="left"/>
      <w:pPr>
        <w:tabs>
          <w:tab w:val="num" w:pos="6480"/>
        </w:tabs>
        <w:ind w:left="6480" w:hanging="360"/>
      </w:pPr>
      <w:rPr>
        <w:rFonts w:ascii="Symbol" w:hAnsi="Symbol" w:hint="default"/>
      </w:rPr>
    </w:lvl>
  </w:abstractNum>
  <w:num w:numId="1">
    <w:abstractNumId w:val="0"/>
  </w:num>
  <w:num w:numId="2">
    <w:abstractNumId w:val="1"/>
  </w:num>
  <w:num w:numId="3">
    <w:abstractNumId w:val="2"/>
  </w:num>
  <w:num w:numId="4">
    <w:abstractNumId w:val="3"/>
  </w:num>
  <w:num w:numId="5">
    <w:abstractNumId w:val="4"/>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31F7"/>
    <w:rsid w:val="00004245"/>
    <w:rsid w:val="00010CBB"/>
    <w:rsid w:val="00011C2D"/>
    <w:rsid w:val="0001476F"/>
    <w:rsid w:val="00016833"/>
    <w:rsid w:val="00036416"/>
    <w:rsid w:val="00063478"/>
    <w:rsid w:val="00070019"/>
    <w:rsid w:val="000729D5"/>
    <w:rsid w:val="00074CB8"/>
    <w:rsid w:val="00077DEC"/>
    <w:rsid w:val="00082608"/>
    <w:rsid w:val="000866C9"/>
    <w:rsid w:val="0009269B"/>
    <w:rsid w:val="00096A13"/>
    <w:rsid w:val="000A34F3"/>
    <w:rsid w:val="000B3AFC"/>
    <w:rsid w:val="000B7A3A"/>
    <w:rsid w:val="000C14F4"/>
    <w:rsid w:val="000C261E"/>
    <w:rsid w:val="000C3D5F"/>
    <w:rsid w:val="000C453A"/>
    <w:rsid w:val="000D0EBC"/>
    <w:rsid w:val="000E79BC"/>
    <w:rsid w:val="000F01A9"/>
    <w:rsid w:val="000F5D0B"/>
    <w:rsid w:val="00100712"/>
    <w:rsid w:val="00100F0A"/>
    <w:rsid w:val="00104E17"/>
    <w:rsid w:val="00106869"/>
    <w:rsid w:val="00115CC1"/>
    <w:rsid w:val="00116299"/>
    <w:rsid w:val="001162D9"/>
    <w:rsid w:val="0011736A"/>
    <w:rsid w:val="00121A8B"/>
    <w:rsid w:val="00123F70"/>
    <w:rsid w:val="001276C7"/>
    <w:rsid w:val="00135DA3"/>
    <w:rsid w:val="00147221"/>
    <w:rsid w:val="00150558"/>
    <w:rsid w:val="001534C6"/>
    <w:rsid w:val="00173D38"/>
    <w:rsid w:val="00174636"/>
    <w:rsid w:val="0017476F"/>
    <w:rsid w:val="00176477"/>
    <w:rsid w:val="001A02E5"/>
    <w:rsid w:val="001A2EC4"/>
    <w:rsid w:val="001A6C2B"/>
    <w:rsid w:val="001B07BF"/>
    <w:rsid w:val="001B526F"/>
    <w:rsid w:val="001D0A30"/>
    <w:rsid w:val="001D4EBF"/>
    <w:rsid w:val="001D6AB1"/>
    <w:rsid w:val="001D6D62"/>
    <w:rsid w:val="001E2B15"/>
    <w:rsid w:val="001E7C42"/>
    <w:rsid w:val="001F1093"/>
    <w:rsid w:val="001F2649"/>
    <w:rsid w:val="00221A1D"/>
    <w:rsid w:val="002341D9"/>
    <w:rsid w:val="00235BA1"/>
    <w:rsid w:val="00237032"/>
    <w:rsid w:val="00237842"/>
    <w:rsid w:val="00266675"/>
    <w:rsid w:val="002777C7"/>
    <w:rsid w:val="002900D9"/>
    <w:rsid w:val="00293B00"/>
    <w:rsid w:val="002C1897"/>
    <w:rsid w:val="002C4704"/>
    <w:rsid w:val="002C5EDD"/>
    <w:rsid w:val="002C6153"/>
    <w:rsid w:val="002D5159"/>
    <w:rsid w:val="002F02A7"/>
    <w:rsid w:val="002F1980"/>
    <w:rsid w:val="002F74A0"/>
    <w:rsid w:val="003001FD"/>
    <w:rsid w:val="00310387"/>
    <w:rsid w:val="00315205"/>
    <w:rsid w:val="003222D1"/>
    <w:rsid w:val="00322DAF"/>
    <w:rsid w:val="003314FB"/>
    <w:rsid w:val="003333CD"/>
    <w:rsid w:val="00334707"/>
    <w:rsid w:val="00344BDB"/>
    <w:rsid w:val="00357AC0"/>
    <w:rsid w:val="003640F7"/>
    <w:rsid w:val="003645AA"/>
    <w:rsid w:val="00364CC3"/>
    <w:rsid w:val="003853BA"/>
    <w:rsid w:val="003A6EAA"/>
    <w:rsid w:val="003B183D"/>
    <w:rsid w:val="003B316A"/>
    <w:rsid w:val="003C01E6"/>
    <w:rsid w:val="003D5FF9"/>
    <w:rsid w:val="003D65EE"/>
    <w:rsid w:val="003D7CF4"/>
    <w:rsid w:val="003E041F"/>
    <w:rsid w:val="003E651B"/>
    <w:rsid w:val="003F1D07"/>
    <w:rsid w:val="003F4A43"/>
    <w:rsid w:val="004016B0"/>
    <w:rsid w:val="00407916"/>
    <w:rsid w:val="0042470C"/>
    <w:rsid w:val="00433481"/>
    <w:rsid w:val="00440467"/>
    <w:rsid w:val="00440BED"/>
    <w:rsid w:val="00451BCC"/>
    <w:rsid w:val="004529CE"/>
    <w:rsid w:val="0045447A"/>
    <w:rsid w:val="0046078F"/>
    <w:rsid w:val="00462268"/>
    <w:rsid w:val="00462841"/>
    <w:rsid w:val="00463069"/>
    <w:rsid w:val="0046479F"/>
    <w:rsid w:val="0049566B"/>
    <w:rsid w:val="004A1555"/>
    <w:rsid w:val="004A2626"/>
    <w:rsid w:val="004A5C93"/>
    <w:rsid w:val="004B1D13"/>
    <w:rsid w:val="004C1BD1"/>
    <w:rsid w:val="004C5A01"/>
    <w:rsid w:val="004C7AD1"/>
    <w:rsid w:val="004F2D24"/>
    <w:rsid w:val="004F4888"/>
    <w:rsid w:val="005301E0"/>
    <w:rsid w:val="00532270"/>
    <w:rsid w:val="00551CF4"/>
    <w:rsid w:val="00562916"/>
    <w:rsid w:val="0058686D"/>
    <w:rsid w:val="0059437A"/>
    <w:rsid w:val="005A1C45"/>
    <w:rsid w:val="005A2DD7"/>
    <w:rsid w:val="005A3C8F"/>
    <w:rsid w:val="005B0106"/>
    <w:rsid w:val="005C6A87"/>
    <w:rsid w:val="005C6C4C"/>
    <w:rsid w:val="005E03D6"/>
    <w:rsid w:val="005E0AA6"/>
    <w:rsid w:val="005E6E53"/>
    <w:rsid w:val="005F0341"/>
    <w:rsid w:val="005F1B4F"/>
    <w:rsid w:val="005F4A59"/>
    <w:rsid w:val="005F698B"/>
    <w:rsid w:val="006120B4"/>
    <w:rsid w:val="006133DA"/>
    <w:rsid w:val="00622523"/>
    <w:rsid w:val="00624B96"/>
    <w:rsid w:val="00630867"/>
    <w:rsid w:val="00637715"/>
    <w:rsid w:val="0063798E"/>
    <w:rsid w:val="00640531"/>
    <w:rsid w:val="00640B50"/>
    <w:rsid w:val="0064100B"/>
    <w:rsid w:val="0064167D"/>
    <w:rsid w:val="00644DC7"/>
    <w:rsid w:val="006474AD"/>
    <w:rsid w:val="0064774D"/>
    <w:rsid w:val="00661A1C"/>
    <w:rsid w:val="0068428B"/>
    <w:rsid w:val="006A464A"/>
    <w:rsid w:val="006B19EE"/>
    <w:rsid w:val="006B549E"/>
    <w:rsid w:val="006B652B"/>
    <w:rsid w:val="006C31F7"/>
    <w:rsid w:val="006C4206"/>
    <w:rsid w:val="006D72E9"/>
    <w:rsid w:val="006E780A"/>
    <w:rsid w:val="006F190D"/>
    <w:rsid w:val="00701DD5"/>
    <w:rsid w:val="007040BF"/>
    <w:rsid w:val="00705D42"/>
    <w:rsid w:val="00707E15"/>
    <w:rsid w:val="007130F0"/>
    <w:rsid w:val="00723F6F"/>
    <w:rsid w:val="0074211B"/>
    <w:rsid w:val="00742FE5"/>
    <w:rsid w:val="00743DE2"/>
    <w:rsid w:val="0075513F"/>
    <w:rsid w:val="00755F95"/>
    <w:rsid w:val="00767955"/>
    <w:rsid w:val="00767E21"/>
    <w:rsid w:val="0077121A"/>
    <w:rsid w:val="00771FFC"/>
    <w:rsid w:val="007738B3"/>
    <w:rsid w:val="0077467A"/>
    <w:rsid w:val="0078747A"/>
    <w:rsid w:val="00790E0E"/>
    <w:rsid w:val="007942F1"/>
    <w:rsid w:val="0079496D"/>
    <w:rsid w:val="007A4613"/>
    <w:rsid w:val="007A7E19"/>
    <w:rsid w:val="007B102F"/>
    <w:rsid w:val="007B1A8A"/>
    <w:rsid w:val="007B4498"/>
    <w:rsid w:val="007B539E"/>
    <w:rsid w:val="007C7D7B"/>
    <w:rsid w:val="007D4953"/>
    <w:rsid w:val="007D5353"/>
    <w:rsid w:val="007D5D9C"/>
    <w:rsid w:val="007D710F"/>
    <w:rsid w:val="007E4894"/>
    <w:rsid w:val="007E6484"/>
    <w:rsid w:val="00807378"/>
    <w:rsid w:val="00813A1E"/>
    <w:rsid w:val="00815887"/>
    <w:rsid w:val="00817EC5"/>
    <w:rsid w:val="00824298"/>
    <w:rsid w:val="00834143"/>
    <w:rsid w:val="00856967"/>
    <w:rsid w:val="00862A66"/>
    <w:rsid w:val="008776CC"/>
    <w:rsid w:val="0088341C"/>
    <w:rsid w:val="00883899"/>
    <w:rsid w:val="00883C42"/>
    <w:rsid w:val="00885B33"/>
    <w:rsid w:val="00892371"/>
    <w:rsid w:val="00897E2D"/>
    <w:rsid w:val="008A4379"/>
    <w:rsid w:val="008A6EF0"/>
    <w:rsid w:val="008A782F"/>
    <w:rsid w:val="008B2289"/>
    <w:rsid w:val="008B255E"/>
    <w:rsid w:val="008B5286"/>
    <w:rsid w:val="008C0DD8"/>
    <w:rsid w:val="008D041D"/>
    <w:rsid w:val="008D4609"/>
    <w:rsid w:val="008E07F3"/>
    <w:rsid w:val="008F00B2"/>
    <w:rsid w:val="008F179C"/>
    <w:rsid w:val="0090274D"/>
    <w:rsid w:val="00915112"/>
    <w:rsid w:val="009165FF"/>
    <w:rsid w:val="00924816"/>
    <w:rsid w:val="00945EFF"/>
    <w:rsid w:val="00954113"/>
    <w:rsid w:val="009571F9"/>
    <w:rsid w:val="00960F55"/>
    <w:rsid w:val="009625EB"/>
    <w:rsid w:val="009626A1"/>
    <w:rsid w:val="00967FA2"/>
    <w:rsid w:val="00975AFB"/>
    <w:rsid w:val="009B11EC"/>
    <w:rsid w:val="009B2918"/>
    <w:rsid w:val="009C7811"/>
    <w:rsid w:val="009D2FAE"/>
    <w:rsid w:val="009D6D72"/>
    <w:rsid w:val="009E00F0"/>
    <w:rsid w:val="009E4C32"/>
    <w:rsid w:val="009E57EB"/>
    <w:rsid w:val="009E58E5"/>
    <w:rsid w:val="009F0E35"/>
    <w:rsid w:val="009F2751"/>
    <w:rsid w:val="009F345B"/>
    <w:rsid w:val="009F57DB"/>
    <w:rsid w:val="009F681B"/>
    <w:rsid w:val="009F6B7A"/>
    <w:rsid w:val="00A020F3"/>
    <w:rsid w:val="00A02C3D"/>
    <w:rsid w:val="00A1558A"/>
    <w:rsid w:val="00A2420B"/>
    <w:rsid w:val="00A244D7"/>
    <w:rsid w:val="00A25316"/>
    <w:rsid w:val="00A328D2"/>
    <w:rsid w:val="00A353B2"/>
    <w:rsid w:val="00A408A8"/>
    <w:rsid w:val="00A41C9F"/>
    <w:rsid w:val="00A42F4A"/>
    <w:rsid w:val="00A46146"/>
    <w:rsid w:val="00A46FD3"/>
    <w:rsid w:val="00A4743D"/>
    <w:rsid w:val="00A54342"/>
    <w:rsid w:val="00A5506C"/>
    <w:rsid w:val="00A60A4F"/>
    <w:rsid w:val="00A60D83"/>
    <w:rsid w:val="00A62C80"/>
    <w:rsid w:val="00A64333"/>
    <w:rsid w:val="00A65198"/>
    <w:rsid w:val="00A91BF9"/>
    <w:rsid w:val="00A92CEF"/>
    <w:rsid w:val="00A94321"/>
    <w:rsid w:val="00AA3079"/>
    <w:rsid w:val="00AB3FEA"/>
    <w:rsid w:val="00AC46CC"/>
    <w:rsid w:val="00AD3E84"/>
    <w:rsid w:val="00AD4B54"/>
    <w:rsid w:val="00AD5F6E"/>
    <w:rsid w:val="00AD72A6"/>
    <w:rsid w:val="00AE1DAD"/>
    <w:rsid w:val="00AF3D02"/>
    <w:rsid w:val="00AF61C2"/>
    <w:rsid w:val="00B10405"/>
    <w:rsid w:val="00B11BD5"/>
    <w:rsid w:val="00B35641"/>
    <w:rsid w:val="00B41D6C"/>
    <w:rsid w:val="00B529F1"/>
    <w:rsid w:val="00B5303C"/>
    <w:rsid w:val="00B60A95"/>
    <w:rsid w:val="00B651F5"/>
    <w:rsid w:val="00B67619"/>
    <w:rsid w:val="00B838A8"/>
    <w:rsid w:val="00B8590B"/>
    <w:rsid w:val="00B9171B"/>
    <w:rsid w:val="00B91DD7"/>
    <w:rsid w:val="00BA3F5B"/>
    <w:rsid w:val="00BA5397"/>
    <w:rsid w:val="00BB2532"/>
    <w:rsid w:val="00BB7C6F"/>
    <w:rsid w:val="00BC38E7"/>
    <w:rsid w:val="00BC77FB"/>
    <w:rsid w:val="00BD0A39"/>
    <w:rsid w:val="00BD33D4"/>
    <w:rsid w:val="00BE2A7D"/>
    <w:rsid w:val="00BE46AF"/>
    <w:rsid w:val="00BE6ABE"/>
    <w:rsid w:val="00BF702A"/>
    <w:rsid w:val="00C10BC1"/>
    <w:rsid w:val="00C1306C"/>
    <w:rsid w:val="00C1771E"/>
    <w:rsid w:val="00C21D0F"/>
    <w:rsid w:val="00C23D1B"/>
    <w:rsid w:val="00C2464A"/>
    <w:rsid w:val="00C27267"/>
    <w:rsid w:val="00C33B86"/>
    <w:rsid w:val="00C363D3"/>
    <w:rsid w:val="00C37873"/>
    <w:rsid w:val="00C53B4E"/>
    <w:rsid w:val="00C55B05"/>
    <w:rsid w:val="00C60AC3"/>
    <w:rsid w:val="00C65324"/>
    <w:rsid w:val="00C679E9"/>
    <w:rsid w:val="00C718AB"/>
    <w:rsid w:val="00C743B6"/>
    <w:rsid w:val="00C74EAC"/>
    <w:rsid w:val="00C931EF"/>
    <w:rsid w:val="00C95AF7"/>
    <w:rsid w:val="00C977B6"/>
    <w:rsid w:val="00CA1D52"/>
    <w:rsid w:val="00CB035E"/>
    <w:rsid w:val="00CC5660"/>
    <w:rsid w:val="00CC5BBA"/>
    <w:rsid w:val="00CC72F4"/>
    <w:rsid w:val="00CD03CF"/>
    <w:rsid w:val="00CD3C4A"/>
    <w:rsid w:val="00CD6AB6"/>
    <w:rsid w:val="00CE49F8"/>
    <w:rsid w:val="00CF0A3B"/>
    <w:rsid w:val="00CF17AF"/>
    <w:rsid w:val="00CF472F"/>
    <w:rsid w:val="00D000EA"/>
    <w:rsid w:val="00D029A9"/>
    <w:rsid w:val="00D12E1D"/>
    <w:rsid w:val="00D20DE7"/>
    <w:rsid w:val="00D33D3D"/>
    <w:rsid w:val="00D47265"/>
    <w:rsid w:val="00D51C12"/>
    <w:rsid w:val="00D57114"/>
    <w:rsid w:val="00D630AF"/>
    <w:rsid w:val="00D653D2"/>
    <w:rsid w:val="00D66398"/>
    <w:rsid w:val="00D72D2F"/>
    <w:rsid w:val="00D81DA3"/>
    <w:rsid w:val="00D84D89"/>
    <w:rsid w:val="00D85817"/>
    <w:rsid w:val="00D9405D"/>
    <w:rsid w:val="00D96454"/>
    <w:rsid w:val="00DA2266"/>
    <w:rsid w:val="00DC2AEA"/>
    <w:rsid w:val="00DC4685"/>
    <w:rsid w:val="00DD2A9D"/>
    <w:rsid w:val="00DE1E29"/>
    <w:rsid w:val="00DE4045"/>
    <w:rsid w:val="00DE457D"/>
    <w:rsid w:val="00DF048C"/>
    <w:rsid w:val="00E07EE1"/>
    <w:rsid w:val="00E11604"/>
    <w:rsid w:val="00E12B04"/>
    <w:rsid w:val="00E13593"/>
    <w:rsid w:val="00E20C49"/>
    <w:rsid w:val="00E23EAB"/>
    <w:rsid w:val="00E2758B"/>
    <w:rsid w:val="00E32077"/>
    <w:rsid w:val="00E33B84"/>
    <w:rsid w:val="00E34068"/>
    <w:rsid w:val="00E36972"/>
    <w:rsid w:val="00E37950"/>
    <w:rsid w:val="00E7024F"/>
    <w:rsid w:val="00E72C54"/>
    <w:rsid w:val="00E80AE5"/>
    <w:rsid w:val="00E80FA5"/>
    <w:rsid w:val="00E834F0"/>
    <w:rsid w:val="00E8386F"/>
    <w:rsid w:val="00E86DEA"/>
    <w:rsid w:val="00E915AD"/>
    <w:rsid w:val="00EA0DE3"/>
    <w:rsid w:val="00EA735B"/>
    <w:rsid w:val="00EB34DB"/>
    <w:rsid w:val="00EB4205"/>
    <w:rsid w:val="00EB6E8B"/>
    <w:rsid w:val="00EB6EAC"/>
    <w:rsid w:val="00EC64E8"/>
    <w:rsid w:val="00EC7FAC"/>
    <w:rsid w:val="00ED0885"/>
    <w:rsid w:val="00ED6F89"/>
    <w:rsid w:val="00EE556D"/>
    <w:rsid w:val="00EE73D0"/>
    <w:rsid w:val="00EF2078"/>
    <w:rsid w:val="00EF423E"/>
    <w:rsid w:val="00EF454F"/>
    <w:rsid w:val="00F072D1"/>
    <w:rsid w:val="00F307C6"/>
    <w:rsid w:val="00F36383"/>
    <w:rsid w:val="00F44598"/>
    <w:rsid w:val="00F541CB"/>
    <w:rsid w:val="00F660B7"/>
    <w:rsid w:val="00F6626A"/>
    <w:rsid w:val="00F662F6"/>
    <w:rsid w:val="00F70B03"/>
    <w:rsid w:val="00F71934"/>
    <w:rsid w:val="00F74D17"/>
    <w:rsid w:val="00F7671C"/>
    <w:rsid w:val="00F92415"/>
    <w:rsid w:val="00F92970"/>
    <w:rsid w:val="00F950EA"/>
    <w:rsid w:val="00F958DD"/>
    <w:rsid w:val="00F95BA6"/>
    <w:rsid w:val="00F969A9"/>
    <w:rsid w:val="00FA586C"/>
    <w:rsid w:val="00FA7405"/>
    <w:rsid w:val="00FB360A"/>
    <w:rsid w:val="00FB399F"/>
    <w:rsid w:val="00FD1273"/>
    <w:rsid w:val="00FD6651"/>
    <w:rsid w:val="00FD67CC"/>
    <w:rsid w:val="00FD6CFB"/>
    <w:rsid w:val="00FD713B"/>
    <w:rsid w:val="00FE199D"/>
    <w:rsid w:val="00FE344B"/>
    <w:rsid w:val="00FE6820"/>
    <w:rsid w:val="00FF2E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s://www.cta.org/scholarships"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yearbookordercenter.com"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image" Target="media/image3.gif"/><Relationship Id="rId4" Type="http://schemas.microsoft.com/office/2007/relationships/stylesWithEffects" Target="stylesWithEffects.xml"/><Relationship Id="rId9" Type="http://schemas.openxmlformats.org/officeDocument/2006/relationships/image" Target="media/image2.gif"/><Relationship Id="rId14"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9192FDD-5D40-4D77-9730-30F92FCE4D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1220</TotalTime>
  <Pages>2</Pages>
  <Words>788</Words>
  <Characters>4498</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5276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welch_patty</cp:lastModifiedBy>
  <cp:revision>238</cp:revision>
  <cp:lastPrinted>2015-01-12T16:31:00Z</cp:lastPrinted>
  <dcterms:created xsi:type="dcterms:W3CDTF">2014-10-22T16:36:00Z</dcterms:created>
  <dcterms:modified xsi:type="dcterms:W3CDTF">2015-01-12T16:31:00Z</dcterms:modified>
</cp:coreProperties>
</file>